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BF6C" w14:textId="77777777" w:rsidR="003E3193" w:rsidRPr="00CE091B" w:rsidRDefault="00781805">
      <w:pPr>
        <w:rPr>
          <w:rFonts w:ascii="Calibri" w:hAnsi="Calibri"/>
          <w:b/>
          <w:u w:val="single"/>
        </w:rPr>
      </w:pPr>
      <w:r w:rsidRPr="00CE091B">
        <w:rPr>
          <w:rFonts w:ascii="Calibri" w:hAnsi="Calibri"/>
          <w:b/>
          <w:u w:val="single"/>
        </w:rPr>
        <w:t xml:space="preserve">Formular </w:t>
      </w:r>
      <w:proofErr w:type="spellStart"/>
      <w:r w:rsidRPr="00CE091B">
        <w:rPr>
          <w:rFonts w:ascii="Calibri" w:hAnsi="Calibri"/>
          <w:b/>
          <w:u w:val="single"/>
        </w:rPr>
        <w:t>p</w:t>
      </w:r>
      <w:r w:rsidR="00D67209" w:rsidRPr="00CE091B">
        <w:rPr>
          <w:rFonts w:ascii="Calibri" w:hAnsi="Calibri"/>
          <w:b/>
          <w:u w:val="single"/>
        </w:rPr>
        <w:t>ë</w:t>
      </w:r>
      <w:r w:rsidRPr="00CE091B">
        <w:rPr>
          <w:rFonts w:ascii="Calibri" w:hAnsi="Calibri"/>
          <w:b/>
          <w:u w:val="single"/>
        </w:rPr>
        <w:t>r</w:t>
      </w:r>
      <w:proofErr w:type="spellEnd"/>
      <w:r w:rsidRPr="00CE091B">
        <w:rPr>
          <w:rFonts w:ascii="Calibri" w:hAnsi="Calibri"/>
          <w:b/>
          <w:u w:val="single"/>
        </w:rPr>
        <w:t xml:space="preserve"> </w:t>
      </w:r>
      <w:r w:rsidR="002D3069" w:rsidRPr="00CE091B">
        <w:rPr>
          <w:rFonts w:ascii="Calibri" w:hAnsi="Calibri"/>
          <w:b/>
          <w:u w:val="single"/>
        </w:rPr>
        <w:t>SYL</w:t>
      </w:r>
      <w:r w:rsidRPr="00CE091B">
        <w:rPr>
          <w:rFonts w:ascii="Calibri" w:hAnsi="Calibri"/>
          <w:b/>
          <w:u w:val="single"/>
        </w:rPr>
        <w:t>L</w:t>
      </w:r>
      <w:r w:rsidR="004C0CCA" w:rsidRPr="00CE091B">
        <w:rPr>
          <w:rFonts w:ascii="Calibri" w:hAnsi="Calibri"/>
          <w:b/>
          <w:u w:val="single"/>
        </w:rPr>
        <w:t>ABUS</w:t>
      </w:r>
      <w:r w:rsidRPr="00CE091B">
        <w:rPr>
          <w:rFonts w:ascii="Calibri" w:hAnsi="Calibri"/>
          <w:b/>
          <w:u w:val="single"/>
        </w:rPr>
        <w:t xml:space="preserve"> </w:t>
      </w:r>
      <w:proofErr w:type="spellStart"/>
      <w:r w:rsidRPr="00CE091B">
        <w:rPr>
          <w:rFonts w:ascii="Calibri" w:hAnsi="Calibri"/>
          <w:b/>
          <w:u w:val="single"/>
        </w:rPr>
        <w:t>t</w:t>
      </w:r>
      <w:r w:rsidR="00D67209" w:rsidRPr="00CE091B">
        <w:rPr>
          <w:rFonts w:ascii="Calibri" w:hAnsi="Calibri"/>
          <w:b/>
          <w:u w:val="single"/>
        </w:rPr>
        <w:t>ë</w:t>
      </w:r>
      <w:proofErr w:type="spellEnd"/>
      <w:r w:rsidRPr="00CE091B">
        <w:rPr>
          <w:rFonts w:ascii="Calibri" w:hAnsi="Calibri"/>
          <w:b/>
          <w:u w:val="single"/>
        </w:rPr>
        <w:t xml:space="preserve"> </w:t>
      </w:r>
      <w:proofErr w:type="spellStart"/>
      <w:r w:rsidRPr="00CE091B">
        <w:rPr>
          <w:rFonts w:ascii="Calibri" w:hAnsi="Calibri"/>
          <w:b/>
          <w:u w:val="single"/>
        </w:rPr>
        <w:t>L</w:t>
      </w:r>
      <w:r w:rsidR="00D67209" w:rsidRPr="00CE091B">
        <w:rPr>
          <w:rFonts w:ascii="Calibri" w:hAnsi="Calibri"/>
          <w:b/>
          <w:u w:val="single"/>
        </w:rPr>
        <w:t>ë</w:t>
      </w:r>
      <w:r w:rsidRPr="00CE091B">
        <w:rPr>
          <w:rFonts w:ascii="Calibri" w:hAnsi="Calibri"/>
          <w:b/>
          <w:u w:val="single"/>
        </w:rPr>
        <w:t>nd</w:t>
      </w:r>
      <w:r w:rsidR="00D67209" w:rsidRPr="00CE091B">
        <w:rPr>
          <w:rFonts w:ascii="Calibri" w:hAnsi="Calibri"/>
          <w:b/>
          <w:u w:val="single"/>
        </w:rPr>
        <w:t>ë</w:t>
      </w:r>
      <w:r w:rsidRPr="00CE091B">
        <w:rPr>
          <w:rFonts w:ascii="Calibri" w:hAnsi="Calibri"/>
          <w:b/>
          <w:u w:val="single"/>
        </w:rPr>
        <w:t>s</w:t>
      </w:r>
      <w:proofErr w:type="spellEnd"/>
      <w:r w:rsidRPr="00CE091B">
        <w:rPr>
          <w:rFonts w:ascii="Calibri" w:hAnsi="Calibri"/>
          <w:b/>
          <w:u w:val="single"/>
        </w:rPr>
        <w:t xml:space="preserve"> </w:t>
      </w:r>
    </w:p>
    <w:p w14:paraId="3F059A88" w14:textId="77777777" w:rsidR="00CF116F" w:rsidRPr="00CE091B" w:rsidRDefault="00CF116F">
      <w:pPr>
        <w:rPr>
          <w:rFonts w:ascii="Calibri" w:hAnsi="Calibri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296"/>
      </w:tblGrid>
      <w:tr w:rsidR="00CF116F" w:rsidRPr="00CE091B" w14:paraId="6598C2DF" w14:textId="77777777" w:rsidTr="00730D27">
        <w:tc>
          <w:tcPr>
            <w:tcW w:w="9108" w:type="dxa"/>
            <w:gridSpan w:val="4"/>
            <w:shd w:val="clear" w:color="auto" w:fill="B8CCE4"/>
          </w:tcPr>
          <w:p w14:paraId="55061677" w14:textId="77777777" w:rsidR="00CF116F" w:rsidRPr="00CE091B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Të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dh</w:t>
            </w:r>
            <w:r w:rsidR="00FB050B" w:rsidRPr="00CE091B">
              <w:rPr>
                <w:rFonts w:ascii="Calibri" w:hAnsi="Calibri"/>
                <w:b/>
              </w:rPr>
              <w:t>ë</w:t>
            </w:r>
            <w:r w:rsidRPr="00CE091B">
              <w:rPr>
                <w:rFonts w:ascii="Calibri" w:hAnsi="Calibri"/>
                <w:b/>
              </w:rPr>
              <w:t>na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bazike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t</w:t>
            </w:r>
            <w:r w:rsidR="00FB050B" w:rsidRPr="00CE091B">
              <w:rPr>
                <w:rFonts w:ascii="Calibri" w:hAnsi="Calibri"/>
                <w:b/>
              </w:rPr>
              <w:t>ë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l</w:t>
            </w:r>
            <w:r w:rsidR="00FB050B" w:rsidRPr="00CE091B">
              <w:rPr>
                <w:rFonts w:ascii="Calibri" w:hAnsi="Calibri"/>
                <w:b/>
              </w:rPr>
              <w:t>ë</w:t>
            </w:r>
            <w:r w:rsidRPr="00CE091B">
              <w:rPr>
                <w:rFonts w:ascii="Calibri" w:hAnsi="Calibri"/>
                <w:b/>
              </w:rPr>
              <w:t>nd</w:t>
            </w:r>
            <w:r w:rsidR="00FB050B" w:rsidRPr="00CE091B">
              <w:rPr>
                <w:rFonts w:ascii="Calibri" w:hAnsi="Calibri"/>
                <w:b/>
              </w:rPr>
              <w:t>ë</w:t>
            </w:r>
            <w:r w:rsidRPr="00CE091B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CE091B" w14:paraId="56F3D7F5" w14:textId="77777777" w:rsidTr="00730D27">
        <w:tc>
          <w:tcPr>
            <w:tcW w:w="3617" w:type="dxa"/>
          </w:tcPr>
          <w:p w14:paraId="3078D794" w14:textId="77777777" w:rsidR="00CF116F" w:rsidRPr="00CE091B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Njësia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akademike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: </w:t>
            </w:r>
          </w:p>
        </w:tc>
        <w:tc>
          <w:tcPr>
            <w:tcW w:w="5491" w:type="dxa"/>
            <w:gridSpan w:val="3"/>
          </w:tcPr>
          <w:p w14:paraId="26F31831" w14:textId="77777777" w:rsidR="00CF116F" w:rsidRPr="00CE091B" w:rsidRDefault="00182B3B" w:rsidP="00FB050B">
            <w:pPr>
              <w:pStyle w:val="NoSpacing"/>
              <w:rPr>
                <w:b/>
              </w:rPr>
            </w:pPr>
            <w:proofErr w:type="spellStart"/>
            <w:r w:rsidRPr="00CE091B">
              <w:rPr>
                <w:b/>
              </w:rPr>
              <w:t>Fakulteti</w:t>
            </w:r>
            <w:proofErr w:type="spellEnd"/>
            <w:r w:rsidRPr="00CE091B">
              <w:rPr>
                <w:b/>
              </w:rPr>
              <w:t xml:space="preserve"> Ekonomik</w:t>
            </w:r>
          </w:p>
        </w:tc>
      </w:tr>
      <w:tr w:rsidR="00CF116F" w:rsidRPr="00CE091B" w14:paraId="4F4AFBF3" w14:textId="77777777" w:rsidTr="00730D27">
        <w:tc>
          <w:tcPr>
            <w:tcW w:w="3617" w:type="dxa"/>
          </w:tcPr>
          <w:p w14:paraId="63B0A8C5" w14:textId="77777777" w:rsidR="00CF116F" w:rsidRPr="00CE091B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Titulli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lëndës</w:t>
            </w:r>
            <w:proofErr w:type="spellEnd"/>
            <w:r w:rsidRPr="00CE091B">
              <w:rPr>
                <w:rFonts w:ascii="Calibri" w:hAnsi="Calibri"/>
                <w:b/>
              </w:rPr>
              <w:t>:</w:t>
            </w:r>
          </w:p>
        </w:tc>
        <w:tc>
          <w:tcPr>
            <w:tcW w:w="5491" w:type="dxa"/>
            <w:gridSpan w:val="3"/>
          </w:tcPr>
          <w:p w14:paraId="0B477472" w14:textId="77777777" w:rsidR="00CF116F" w:rsidRPr="00CE091B" w:rsidRDefault="00B35A81" w:rsidP="00FB050B">
            <w:pPr>
              <w:pStyle w:val="NoSpacing"/>
              <w:rPr>
                <w:b/>
              </w:rPr>
            </w:pPr>
            <w:proofErr w:type="spellStart"/>
            <w:r w:rsidRPr="00CE091B">
              <w:rPr>
                <w:b/>
              </w:rPr>
              <w:t>Matematikë</w:t>
            </w:r>
            <w:proofErr w:type="spellEnd"/>
            <w:r w:rsidR="004260E6" w:rsidRPr="00CE091B">
              <w:rPr>
                <w:b/>
              </w:rPr>
              <w:t xml:space="preserve"> </w:t>
            </w:r>
            <w:proofErr w:type="spellStart"/>
            <w:r w:rsidR="004260E6" w:rsidRPr="00CE091B">
              <w:rPr>
                <w:b/>
              </w:rPr>
              <w:t>për</w:t>
            </w:r>
            <w:proofErr w:type="spellEnd"/>
            <w:r w:rsidR="004260E6" w:rsidRPr="00CE091B">
              <w:rPr>
                <w:b/>
              </w:rPr>
              <w:t xml:space="preserve"> </w:t>
            </w:r>
            <w:proofErr w:type="spellStart"/>
            <w:r w:rsidR="004260E6" w:rsidRPr="00CE091B">
              <w:rPr>
                <w:b/>
              </w:rPr>
              <w:t>ekonomistë</w:t>
            </w:r>
            <w:proofErr w:type="spellEnd"/>
          </w:p>
        </w:tc>
      </w:tr>
      <w:tr w:rsidR="00CF116F" w:rsidRPr="00CE091B" w14:paraId="728CF4CE" w14:textId="77777777" w:rsidTr="00730D27">
        <w:tc>
          <w:tcPr>
            <w:tcW w:w="3617" w:type="dxa"/>
          </w:tcPr>
          <w:p w14:paraId="0AB07E82" w14:textId="77777777" w:rsidR="00CF116F" w:rsidRPr="00CE091B" w:rsidRDefault="00CF116F" w:rsidP="00781805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Niveli</w:t>
            </w:r>
            <w:proofErr w:type="spellEnd"/>
            <w:r w:rsidRPr="00CE091B">
              <w:rPr>
                <w:rFonts w:ascii="Calibri" w:hAnsi="Calibri"/>
                <w:b/>
              </w:rPr>
              <w:t>:</w:t>
            </w:r>
          </w:p>
        </w:tc>
        <w:tc>
          <w:tcPr>
            <w:tcW w:w="5491" w:type="dxa"/>
            <w:gridSpan w:val="3"/>
          </w:tcPr>
          <w:p w14:paraId="2FF203EA" w14:textId="77777777" w:rsidR="00CF116F" w:rsidRPr="00CE091B" w:rsidRDefault="00B35A81" w:rsidP="00FB050B">
            <w:pPr>
              <w:pStyle w:val="NoSpacing"/>
              <w:rPr>
                <w:b/>
              </w:rPr>
            </w:pPr>
            <w:proofErr w:type="spellStart"/>
            <w:r w:rsidRPr="00CE091B">
              <w:rPr>
                <w:b/>
              </w:rPr>
              <w:t>Beqelor</w:t>
            </w:r>
            <w:proofErr w:type="spellEnd"/>
          </w:p>
        </w:tc>
      </w:tr>
      <w:tr w:rsidR="00781805" w:rsidRPr="00CE091B" w14:paraId="305C498F" w14:textId="77777777" w:rsidTr="00730D27">
        <w:tc>
          <w:tcPr>
            <w:tcW w:w="3617" w:type="dxa"/>
          </w:tcPr>
          <w:p w14:paraId="24988A02" w14:textId="77777777" w:rsidR="00781805" w:rsidRPr="00CE091B" w:rsidRDefault="00781805" w:rsidP="00781805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Statusi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lëndës</w:t>
            </w:r>
            <w:proofErr w:type="spellEnd"/>
            <w:r w:rsidRPr="00CE091B">
              <w:rPr>
                <w:rFonts w:ascii="Calibri" w:hAnsi="Calibri"/>
                <w:b/>
              </w:rPr>
              <w:t>:</w:t>
            </w:r>
          </w:p>
        </w:tc>
        <w:tc>
          <w:tcPr>
            <w:tcW w:w="5491" w:type="dxa"/>
            <w:gridSpan w:val="3"/>
          </w:tcPr>
          <w:p w14:paraId="0AF33C48" w14:textId="77777777" w:rsidR="00781805" w:rsidRPr="00CE091B" w:rsidRDefault="00B35A81" w:rsidP="00FB050B">
            <w:pPr>
              <w:pStyle w:val="NoSpacing"/>
              <w:rPr>
                <w:b/>
              </w:rPr>
            </w:pPr>
            <w:r w:rsidRPr="00CE091B">
              <w:rPr>
                <w:b/>
              </w:rPr>
              <w:t>Obligative</w:t>
            </w:r>
          </w:p>
        </w:tc>
      </w:tr>
      <w:tr w:rsidR="00CF116F" w:rsidRPr="00CE091B" w14:paraId="26BAEB90" w14:textId="77777777" w:rsidTr="00730D27">
        <w:tc>
          <w:tcPr>
            <w:tcW w:w="3617" w:type="dxa"/>
          </w:tcPr>
          <w:p w14:paraId="5F7EBDA7" w14:textId="77777777" w:rsidR="00CF116F" w:rsidRPr="00CE091B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CE091B">
              <w:rPr>
                <w:rFonts w:ascii="Calibri" w:hAnsi="Calibri"/>
                <w:b/>
              </w:rPr>
              <w:t xml:space="preserve">Viti </w:t>
            </w:r>
            <w:proofErr w:type="spellStart"/>
            <w:r w:rsidRPr="00CE091B">
              <w:rPr>
                <w:rFonts w:ascii="Calibri" w:hAnsi="Calibri"/>
                <w:b/>
              </w:rPr>
              <w:t>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studimeve</w:t>
            </w:r>
            <w:proofErr w:type="spellEnd"/>
            <w:r w:rsidRPr="00CE091B">
              <w:rPr>
                <w:rFonts w:ascii="Calibri" w:hAnsi="Calibri"/>
                <w:b/>
              </w:rPr>
              <w:t>:</w:t>
            </w:r>
          </w:p>
        </w:tc>
        <w:tc>
          <w:tcPr>
            <w:tcW w:w="5491" w:type="dxa"/>
            <w:gridSpan w:val="3"/>
          </w:tcPr>
          <w:p w14:paraId="1C3E8D2E" w14:textId="77777777" w:rsidR="00CF116F" w:rsidRPr="00CE091B" w:rsidRDefault="00B35A81" w:rsidP="00FB050B">
            <w:pPr>
              <w:pStyle w:val="NoSpacing"/>
              <w:rPr>
                <w:b/>
              </w:rPr>
            </w:pPr>
            <w:r w:rsidRPr="00CE091B">
              <w:rPr>
                <w:b/>
              </w:rPr>
              <w:t xml:space="preserve">I </w:t>
            </w:r>
            <w:proofErr w:type="spellStart"/>
            <w:r w:rsidRPr="00CE091B">
              <w:rPr>
                <w:b/>
              </w:rPr>
              <w:t>parë</w:t>
            </w:r>
            <w:proofErr w:type="spellEnd"/>
          </w:p>
        </w:tc>
      </w:tr>
      <w:tr w:rsidR="00CF116F" w:rsidRPr="00CE091B" w14:paraId="3EBF18FD" w14:textId="77777777" w:rsidTr="00730D27">
        <w:tc>
          <w:tcPr>
            <w:tcW w:w="3617" w:type="dxa"/>
          </w:tcPr>
          <w:p w14:paraId="6BEBC296" w14:textId="77777777" w:rsidR="00CF116F" w:rsidRPr="00CE091B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Numri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orëve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në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javë</w:t>
            </w:r>
            <w:proofErr w:type="spellEnd"/>
            <w:r w:rsidRPr="00CE091B">
              <w:rPr>
                <w:rFonts w:ascii="Calibri" w:hAnsi="Calibri"/>
                <w:b/>
              </w:rPr>
              <w:t>:</w:t>
            </w:r>
          </w:p>
        </w:tc>
        <w:tc>
          <w:tcPr>
            <w:tcW w:w="5491" w:type="dxa"/>
            <w:gridSpan w:val="3"/>
          </w:tcPr>
          <w:p w14:paraId="4E94D513" w14:textId="77777777" w:rsidR="00CF116F" w:rsidRPr="00CE091B" w:rsidRDefault="00B8614F" w:rsidP="00FB050B">
            <w:pPr>
              <w:pStyle w:val="NoSpacing"/>
              <w:rPr>
                <w:b/>
              </w:rPr>
            </w:pPr>
            <w:r w:rsidRPr="00CE091B">
              <w:rPr>
                <w:b/>
              </w:rPr>
              <w:t>2</w:t>
            </w:r>
            <w:r w:rsidR="00B35A81" w:rsidRPr="00CE091B">
              <w:rPr>
                <w:b/>
              </w:rPr>
              <w:t>+2</w:t>
            </w:r>
          </w:p>
        </w:tc>
      </w:tr>
      <w:tr w:rsidR="00CF116F" w:rsidRPr="00CE091B" w14:paraId="6BCCFC81" w14:textId="77777777" w:rsidTr="00730D27">
        <w:tc>
          <w:tcPr>
            <w:tcW w:w="3617" w:type="dxa"/>
          </w:tcPr>
          <w:p w14:paraId="442E68A4" w14:textId="77777777" w:rsidR="00CF116F" w:rsidRPr="00CE091B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CE091B">
              <w:rPr>
                <w:rFonts w:ascii="Calibri" w:hAnsi="Calibri"/>
                <w:b/>
              </w:rPr>
              <w:t xml:space="preserve">Vlera </w:t>
            </w:r>
            <w:proofErr w:type="spellStart"/>
            <w:r w:rsidRPr="00CE091B">
              <w:rPr>
                <w:rFonts w:ascii="Calibri" w:hAnsi="Calibri"/>
                <w:b/>
              </w:rPr>
              <w:t>në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kredi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– ECTS:</w:t>
            </w:r>
          </w:p>
        </w:tc>
        <w:tc>
          <w:tcPr>
            <w:tcW w:w="5491" w:type="dxa"/>
            <w:gridSpan w:val="3"/>
          </w:tcPr>
          <w:p w14:paraId="43714766" w14:textId="77777777" w:rsidR="00CF116F" w:rsidRPr="00CE091B" w:rsidRDefault="00B8614F" w:rsidP="00FB050B">
            <w:pPr>
              <w:pStyle w:val="NoSpacing"/>
              <w:rPr>
                <w:b/>
              </w:rPr>
            </w:pPr>
            <w:r w:rsidRPr="00CE091B">
              <w:rPr>
                <w:b/>
              </w:rPr>
              <w:t>6</w:t>
            </w:r>
          </w:p>
        </w:tc>
      </w:tr>
      <w:tr w:rsidR="00CF116F" w:rsidRPr="00CE091B" w14:paraId="5DEBC07B" w14:textId="77777777" w:rsidTr="00730D27">
        <w:tc>
          <w:tcPr>
            <w:tcW w:w="3617" w:type="dxa"/>
          </w:tcPr>
          <w:p w14:paraId="31FFC2A5" w14:textId="77777777" w:rsidR="00CF116F" w:rsidRPr="00CE091B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CE091B">
              <w:rPr>
                <w:rFonts w:ascii="Calibri" w:hAnsi="Calibri"/>
                <w:b/>
              </w:rPr>
              <w:t xml:space="preserve">Koha / </w:t>
            </w:r>
            <w:proofErr w:type="spellStart"/>
            <w:r w:rsidRPr="00CE091B">
              <w:rPr>
                <w:rFonts w:ascii="Calibri" w:hAnsi="Calibri"/>
                <w:b/>
              </w:rPr>
              <w:t>lokacioni</w:t>
            </w:r>
            <w:proofErr w:type="spellEnd"/>
            <w:r w:rsidRPr="00CE091B">
              <w:rPr>
                <w:rFonts w:ascii="Calibri" w:hAnsi="Calibri"/>
                <w:b/>
              </w:rPr>
              <w:t>:</w:t>
            </w:r>
          </w:p>
        </w:tc>
        <w:tc>
          <w:tcPr>
            <w:tcW w:w="5491" w:type="dxa"/>
            <w:gridSpan w:val="3"/>
          </w:tcPr>
          <w:p w14:paraId="3BDB0F6E" w14:textId="34302E51" w:rsidR="00CF116F" w:rsidRPr="00CE091B" w:rsidRDefault="008A2181" w:rsidP="00FB050B">
            <w:pPr>
              <w:pStyle w:val="NoSpacing"/>
              <w:rPr>
                <w:b/>
              </w:rPr>
            </w:pPr>
            <w:proofErr w:type="spellStart"/>
            <w:r w:rsidRPr="00CE091B">
              <w:rPr>
                <w:b/>
              </w:rPr>
              <w:t>Fakulteti</w:t>
            </w:r>
            <w:proofErr w:type="spellEnd"/>
            <w:r w:rsidRPr="00CE091B">
              <w:rPr>
                <w:b/>
              </w:rPr>
              <w:t xml:space="preserve"> ekonomik</w:t>
            </w:r>
          </w:p>
        </w:tc>
      </w:tr>
      <w:tr w:rsidR="00CF116F" w:rsidRPr="00CE091B" w14:paraId="0F88891A" w14:textId="77777777" w:rsidTr="00730D27">
        <w:tc>
          <w:tcPr>
            <w:tcW w:w="3617" w:type="dxa"/>
          </w:tcPr>
          <w:p w14:paraId="38442080" w14:textId="77777777" w:rsidR="00CF116F" w:rsidRPr="00CE091B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Mësimëdhënësi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lëndës</w:t>
            </w:r>
            <w:proofErr w:type="spellEnd"/>
            <w:r w:rsidRPr="00CE091B">
              <w:rPr>
                <w:rFonts w:ascii="Calibri" w:hAnsi="Calibri"/>
                <w:b/>
              </w:rPr>
              <w:t>:</w:t>
            </w:r>
          </w:p>
        </w:tc>
        <w:tc>
          <w:tcPr>
            <w:tcW w:w="5491" w:type="dxa"/>
            <w:gridSpan w:val="3"/>
          </w:tcPr>
          <w:p w14:paraId="289FA4F8" w14:textId="77777777" w:rsidR="00CF116F" w:rsidRPr="00CE091B" w:rsidRDefault="008F6E4E" w:rsidP="00FB050B">
            <w:pPr>
              <w:pStyle w:val="NoSpacing"/>
              <w:rPr>
                <w:b/>
              </w:rPr>
            </w:pPr>
            <w:r w:rsidRPr="00CE091B">
              <w:rPr>
                <w:b/>
              </w:rPr>
              <w:t>Ajet Ahmeti, Nimete Berisha</w:t>
            </w:r>
          </w:p>
        </w:tc>
      </w:tr>
      <w:tr w:rsidR="00CF116F" w:rsidRPr="00CE091B" w14:paraId="00F2EEC3" w14:textId="77777777" w:rsidTr="00730D27">
        <w:tc>
          <w:tcPr>
            <w:tcW w:w="3617" w:type="dxa"/>
          </w:tcPr>
          <w:p w14:paraId="0400571B" w14:textId="77777777" w:rsidR="00CF116F" w:rsidRPr="00CE091B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Detajet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kontaktuese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: </w:t>
            </w:r>
          </w:p>
        </w:tc>
        <w:tc>
          <w:tcPr>
            <w:tcW w:w="5491" w:type="dxa"/>
            <w:gridSpan w:val="3"/>
          </w:tcPr>
          <w:p w14:paraId="1C1A642D" w14:textId="77777777" w:rsidR="008F6E4E" w:rsidRPr="00CE091B" w:rsidRDefault="00000000" w:rsidP="00730D27">
            <w:pPr>
              <w:pStyle w:val="NoSpacing"/>
              <w:rPr>
                <w:b/>
              </w:rPr>
            </w:pPr>
            <w:hyperlink r:id="rId7" w:history="1">
              <w:r w:rsidR="008F6E4E" w:rsidRPr="00CE091B">
                <w:rPr>
                  <w:rStyle w:val="Hyperlink"/>
                  <w:b/>
                </w:rPr>
                <w:t>ajet.ahmeti@uni-pr.edu</w:t>
              </w:r>
            </w:hyperlink>
            <w:r w:rsidR="008F6E4E" w:rsidRPr="00CE091B">
              <w:rPr>
                <w:b/>
              </w:rPr>
              <w:t>,</w:t>
            </w:r>
          </w:p>
          <w:p w14:paraId="3B81E31F" w14:textId="77777777" w:rsidR="00C2455F" w:rsidRPr="00CE091B" w:rsidRDefault="008F6E4E" w:rsidP="00730D27">
            <w:pPr>
              <w:pStyle w:val="NoSpacing"/>
              <w:rPr>
                <w:b/>
              </w:rPr>
            </w:pPr>
            <w:r w:rsidRPr="00CE091B">
              <w:rPr>
                <w:b/>
              </w:rPr>
              <w:t xml:space="preserve"> nimete.berisha@uni-pr.edu</w:t>
            </w:r>
          </w:p>
        </w:tc>
      </w:tr>
      <w:tr w:rsidR="00FB050B" w:rsidRPr="00CE091B" w14:paraId="5CBA7001" w14:textId="77777777" w:rsidTr="00730D27">
        <w:tc>
          <w:tcPr>
            <w:tcW w:w="9108" w:type="dxa"/>
            <w:gridSpan w:val="4"/>
            <w:shd w:val="clear" w:color="auto" w:fill="B8CCE4"/>
          </w:tcPr>
          <w:p w14:paraId="02BE61CC" w14:textId="77777777" w:rsidR="00FB050B" w:rsidRPr="00CE091B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CE091B" w14:paraId="10A01D7A" w14:textId="77777777" w:rsidTr="00730D27">
        <w:tc>
          <w:tcPr>
            <w:tcW w:w="3617" w:type="dxa"/>
          </w:tcPr>
          <w:p w14:paraId="7767B1BC" w14:textId="77777777" w:rsidR="00CF116F" w:rsidRPr="00CE091B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Përshkrimi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491" w:type="dxa"/>
            <w:gridSpan w:val="3"/>
          </w:tcPr>
          <w:p w14:paraId="601A62F2" w14:textId="77777777" w:rsidR="007C3132" w:rsidRPr="00CE091B" w:rsidRDefault="007C3132" w:rsidP="00D67209">
            <w:pPr>
              <w:pStyle w:val="NoSpacing"/>
              <w:rPr>
                <w:rFonts w:ascii="Calibri" w:hAnsi="Calibri"/>
                <w:i/>
              </w:rPr>
            </w:pPr>
          </w:p>
          <w:p w14:paraId="6F52BC3F" w14:textId="77777777" w:rsidR="005F6DCD" w:rsidRPr="00CE091B" w:rsidRDefault="005F6DCD" w:rsidP="005F6DCD">
            <w:pPr>
              <w:pStyle w:val="BodyText2"/>
              <w:rPr>
                <w:lang w:val="de-DE"/>
              </w:rPr>
            </w:pPr>
            <w:r w:rsidRPr="00CE091B">
              <w:rPr>
                <w:lang w:val="de-DE"/>
              </w:rPr>
              <w:t>Studentët do të njihen me njohuri nga Matematika, përmes së cilës do të :</w:t>
            </w:r>
          </w:p>
          <w:p w14:paraId="540CB106" w14:textId="77777777" w:rsidR="005F6DCD" w:rsidRPr="00CE091B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>përvetësojnë  elemente të algjebres lineare.</w:t>
            </w:r>
          </w:p>
          <w:p w14:paraId="05F02201" w14:textId="77777777" w:rsidR="005F6DCD" w:rsidRPr="00CE091B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>njihen me kuptimin e funksionit, mënyra të dhënies së funksionit,disa klasa funksionesh si dhe studimi  i përgjithshëm të tij.</w:t>
            </w:r>
          </w:p>
          <w:p w14:paraId="68552646" w14:textId="77777777" w:rsidR="005F6DCD" w:rsidRPr="00CE091B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>Njihen me kuptimin e integralit te caktuar dhe të pacaktuar</w:t>
            </w:r>
          </w:p>
          <w:p w14:paraId="25AA4830" w14:textId="77777777" w:rsidR="007C3132" w:rsidRPr="00CE091B" w:rsidRDefault="007C3132" w:rsidP="00757149">
            <w:pPr>
              <w:spacing w:line="360" w:lineRule="auto"/>
              <w:ind w:left="1080"/>
              <w:jc w:val="both"/>
              <w:rPr>
                <w:lang w:val="it-IT"/>
              </w:rPr>
            </w:pPr>
          </w:p>
        </w:tc>
      </w:tr>
      <w:tr w:rsidR="00CF116F" w:rsidRPr="00CE091B" w14:paraId="7C5A63D4" w14:textId="77777777" w:rsidTr="00730D27">
        <w:tc>
          <w:tcPr>
            <w:tcW w:w="3617" w:type="dxa"/>
          </w:tcPr>
          <w:p w14:paraId="69978219" w14:textId="77777777" w:rsidR="00CF116F" w:rsidRPr="00CE091B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Qëllimet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CE091B">
              <w:rPr>
                <w:rFonts w:ascii="Calibri" w:hAnsi="Calibri"/>
                <w:b/>
              </w:rPr>
              <w:t>lëndës</w:t>
            </w:r>
            <w:proofErr w:type="spellEnd"/>
            <w:r w:rsidRPr="00CE091B">
              <w:rPr>
                <w:rFonts w:ascii="Calibri" w:hAnsi="Calibri"/>
                <w:b/>
              </w:rPr>
              <w:t>:</w:t>
            </w:r>
          </w:p>
        </w:tc>
        <w:tc>
          <w:tcPr>
            <w:tcW w:w="5491" w:type="dxa"/>
            <w:gridSpan w:val="3"/>
          </w:tcPr>
          <w:p w14:paraId="7466DC6F" w14:textId="77777777" w:rsidR="00B42E67" w:rsidRPr="00CE091B" w:rsidRDefault="00B42E67" w:rsidP="00B42E67">
            <w:pPr>
              <w:spacing w:line="360" w:lineRule="auto"/>
              <w:rPr>
                <w:b/>
                <w:bCs/>
                <w:lang w:val="de-DE"/>
              </w:rPr>
            </w:pPr>
            <w:r w:rsidRPr="00CE091B">
              <w:rPr>
                <w:b/>
                <w:bCs/>
                <w:lang w:val="de-DE"/>
              </w:rPr>
              <w:t xml:space="preserve">Qëllimet e lëndës : </w:t>
            </w:r>
          </w:p>
          <w:p w14:paraId="292388FC" w14:textId="77777777" w:rsidR="00B42E67" w:rsidRPr="00CE091B" w:rsidRDefault="005F6DCD" w:rsidP="00CF116F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/>
                <w:i/>
              </w:rPr>
            </w:pPr>
            <w:r w:rsidRPr="00CE091B">
              <w:rPr>
                <w:bCs/>
                <w:lang w:val="de-DE"/>
              </w:rPr>
              <w:t>Ky kurs ka per qelim tu ofroi koncepte nga pjese te algjebres lineare ,kuptimin e funksionit si dhe studimin e pergjithshem te tije,kuptimin e integralit te</w:t>
            </w:r>
            <w:r w:rsidRPr="00CE091B">
              <w:rPr>
                <w:lang w:val="it-IT"/>
              </w:rPr>
              <w:t xml:space="preserve"> caktuar dhe të pacaktuar</w:t>
            </w:r>
            <w:r w:rsidR="00B8614F" w:rsidRPr="00CE091B">
              <w:rPr>
                <w:lang w:val="it-IT"/>
              </w:rPr>
              <w:t>.</w:t>
            </w:r>
            <w:r w:rsidRPr="00CE091B">
              <w:rPr>
                <w:lang w:val="it-IT"/>
              </w:rPr>
              <w:t xml:space="preserve"> </w:t>
            </w:r>
          </w:p>
          <w:p w14:paraId="534AEC5C" w14:textId="77777777" w:rsidR="007C3132" w:rsidRPr="00CE091B" w:rsidRDefault="007C3132" w:rsidP="00CF116F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CF116F" w:rsidRPr="00CE091B" w14:paraId="67C3B788" w14:textId="77777777" w:rsidTr="00730D27">
        <w:tc>
          <w:tcPr>
            <w:tcW w:w="3617" w:type="dxa"/>
          </w:tcPr>
          <w:p w14:paraId="32B4B720" w14:textId="77777777" w:rsidR="00CF116F" w:rsidRPr="00CE091B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Rezultatet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CE091B">
              <w:rPr>
                <w:rFonts w:ascii="Calibri" w:hAnsi="Calibri"/>
                <w:b/>
              </w:rPr>
              <w:t>pritura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të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nxënies</w:t>
            </w:r>
            <w:proofErr w:type="spellEnd"/>
            <w:r w:rsidRPr="00CE091B">
              <w:rPr>
                <w:rFonts w:ascii="Calibri" w:hAnsi="Calibri"/>
                <w:b/>
              </w:rPr>
              <w:t>:</w:t>
            </w:r>
          </w:p>
        </w:tc>
        <w:tc>
          <w:tcPr>
            <w:tcW w:w="5491" w:type="dxa"/>
            <w:gridSpan w:val="3"/>
          </w:tcPr>
          <w:p w14:paraId="59E20AE2" w14:textId="77777777" w:rsidR="00C463F5" w:rsidRPr="00CE091B" w:rsidRDefault="00B42E67" w:rsidP="00B42E67">
            <w:pPr>
              <w:spacing w:line="360" w:lineRule="auto"/>
              <w:jc w:val="both"/>
              <w:rPr>
                <w:b/>
                <w:bCs/>
                <w:lang w:val="de-DE"/>
              </w:rPr>
            </w:pPr>
            <w:r w:rsidRPr="00CE091B">
              <w:rPr>
                <w:b/>
                <w:bCs/>
                <w:lang w:val="de-DE"/>
              </w:rPr>
              <w:t xml:space="preserve">Efektet e lëndës </w:t>
            </w:r>
          </w:p>
          <w:p w14:paraId="4FC86C26" w14:textId="77777777" w:rsidR="004B5873" w:rsidRPr="00CE091B" w:rsidRDefault="004B5873" w:rsidP="00B42E67">
            <w:pPr>
              <w:spacing w:line="360" w:lineRule="auto"/>
              <w:jc w:val="both"/>
              <w:rPr>
                <w:lang w:val="de-DE"/>
              </w:rPr>
            </w:pPr>
            <w:r w:rsidRPr="00CE091B">
              <w:rPr>
                <w:lang w:val="de-DE"/>
              </w:rPr>
              <w:t xml:space="preserve">- Zotrimi </w:t>
            </w:r>
            <w:r w:rsidR="002A0CBE" w:rsidRPr="00CE091B">
              <w:rPr>
                <w:lang w:val="de-DE"/>
              </w:rPr>
              <w:t xml:space="preserve">i planprogramit nga studentet i lëndes se  Matematikes do te jep  nje baze te mjaftueshme teorike </w:t>
            </w:r>
            <w:r w:rsidR="002A0CBE" w:rsidRPr="00CE091B">
              <w:rPr>
                <w:lang w:val="de-DE"/>
              </w:rPr>
              <w:lastRenderedPageBreak/>
              <w:t>per kuptimin dhe interpretimin e shume problemeve si nga matematika po ashtu edhe ne   zbatimin e saj ne lemi te ndryshme.</w:t>
            </w:r>
          </w:p>
          <w:p w14:paraId="56E9C4CC" w14:textId="77777777" w:rsidR="00C463F5" w:rsidRPr="00CE091B" w:rsidRDefault="00C463F5" w:rsidP="00B42E67">
            <w:pPr>
              <w:spacing w:line="360" w:lineRule="auto"/>
              <w:jc w:val="both"/>
              <w:rPr>
                <w:lang w:val="de-DE"/>
              </w:rPr>
            </w:pPr>
            <w:r w:rsidRPr="00CE091B">
              <w:rPr>
                <w:lang w:val="de-DE"/>
              </w:rPr>
              <w:t>-Kuptimin dhe interpretimin e njohurive nga probleme te ndryshme matematikore</w:t>
            </w:r>
          </w:p>
          <w:p w14:paraId="612F9B87" w14:textId="77777777" w:rsidR="001F41FC" w:rsidRPr="00CE091B" w:rsidRDefault="004B5873" w:rsidP="00B42E67">
            <w:pPr>
              <w:spacing w:line="360" w:lineRule="auto"/>
              <w:jc w:val="both"/>
              <w:rPr>
                <w:lang w:val="de-DE"/>
              </w:rPr>
            </w:pPr>
            <w:r w:rsidRPr="00CE091B">
              <w:rPr>
                <w:lang w:val="de-DE"/>
              </w:rPr>
              <w:t xml:space="preserve">- </w:t>
            </w:r>
            <w:r w:rsidR="00C463F5" w:rsidRPr="00CE091B">
              <w:rPr>
                <w:lang w:val="de-DE"/>
              </w:rPr>
              <w:t xml:space="preserve">Jep lehtesi ne kuptimin dhe interpretimin e rezultateve dhe disa njohurive nga  lemite profesionale te ekonomiksit </w:t>
            </w:r>
            <w:r w:rsidR="001F41FC" w:rsidRPr="00CE091B">
              <w:rPr>
                <w:lang w:val="de-DE"/>
              </w:rPr>
              <w:t>.</w:t>
            </w:r>
          </w:p>
          <w:p w14:paraId="7A6E6693" w14:textId="77777777" w:rsidR="007C3132" w:rsidRPr="00CE091B" w:rsidRDefault="007C3132" w:rsidP="00CF116F">
            <w:pPr>
              <w:pStyle w:val="NoSpacing"/>
              <w:rPr>
                <w:rFonts w:ascii="Calibri" w:hAnsi="Calibri"/>
                <w:i/>
              </w:rPr>
            </w:pPr>
          </w:p>
          <w:p w14:paraId="7862221D" w14:textId="77777777" w:rsidR="007C3132" w:rsidRPr="00CE091B" w:rsidRDefault="007C3132" w:rsidP="002A0CBE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FF7590" w:rsidRPr="00CE091B" w14:paraId="6711C524" w14:textId="77777777" w:rsidTr="00730D27">
        <w:tc>
          <w:tcPr>
            <w:tcW w:w="9108" w:type="dxa"/>
            <w:gridSpan w:val="4"/>
            <w:shd w:val="clear" w:color="auto" w:fill="B8CCE4"/>
          </w:tcPr>
          <w:p w14:paraId="5A64C621" w14:textId="77777777" w:rsidR="00FF7590" w:rsidRPr="00CE091B" w:rsidRDefault="00FF7590" w:rsidP="00CF116F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FB050B" w:rsidRPr="00CE091B" w14:paraId="2DA56DD2" w14:textId="77777777" w:rsidTr="00730D27">
        <w:tc>
          <w:tcPr>
            <w:tcW w:w="9108" w:type="dxa"/>
            <w:gridSpan w:val="4"/>
            <w:shd w:val="clear" w:color="auto" w:fill="B8CCE4"/>
          </w:tcPr>
          <w:p w14:paraId="2FC4D829" w14:textId="77777777" w:rsidR="00FB050B" w:rsidRPr="00CE091B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Kontributi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nё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ngarkesёn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CE091B">
              <w:rPr>
                <w:rFonts w:ascii="Calibri" w:hAnsi="Calibri"/>
                <w:b/>
              </w:rPr>
              <w:t>studentit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( </w:t>
            </w:r>
            <w:proofErr w:type="spellStart"/>
            <w:r w:rsidRPr="00CE091B">
              <w:rPr>
                <w:rFonts w:ascii="Calibri" w:hAnsi="Calibri"/>
                <w:b/>
              </w:rPr>
              <w:t>gjё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qё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duhet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tё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korrespondoj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me </w:t>
            </w:r>
            <w:proofErr w:type="spellStart"/>
            <w:r w:rsidRPr="00CE091B">
              <w:rPr>
                <w:rFonts w:ascii="Calibri" w:hAnsi="Calibri"/>
                <w:b/>
              </w:rPr>
              <w:t>rezultatet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CE091B">
              <w:rPr>
                <w:rFonts w:ascii="Calibri" w:hAnsi="Calibri"/>
                <w:b/>
              </w:rPr>
              <w:t>tё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nxёnit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tё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studentit</w:t>
            </w:r>
            <w:proofErr w:type="spellEnd"/>
            <w:r w:rsidRPr="00CE091B">
              <w:rPr>
                <w:rFonts w:ascii="Calibri" w:hAnsi="Calibri"/>
                <w:b/>
              </w:rPr>
              <w:t>)</w:t>
            </w:r>
          </w:p>
        </w:tc>
      </w:tr>
      <w:tr w:rsidR="00183923" w:rsidRPr="00CE091B" w14:paraId="6AFBD72F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E72CB5C" w14:textId="77777777" w:rsidR="00183923" w:rsidRPr="00CE091B" w:rsidRDefault="00183923" w:rsidP="00183923">
            <w:pPr>
              <w:rPr>
                <w:rFonts w:ascii="Calibri" w:hAnsi="Calibri" w:cs="Arial"/>
                <w:b/>
              </w:rPr>
            </w:pPr>
            <w:proofErr w:type="spellStart"/>
            <w:r w:rsidRPr="00CE091B">
              <w:rPr>
                <w:rFonts w:ascii="Calibri" w:hAnsi="Calibri" w:cs="Arial"/>
                <w:b/>
              </w:rPr>
              <w:t>Aktiviteti</w:t>
            </w:r>
            <w:proofErr w:type="spellEnd"/>
            <w:r w:rsidRPr="00CE091B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4F0597E" w14:textId="77777777" w:rsidR="00183923" w:rsidRPr="00CE091B" w:rsidRDefault="00183923" w:rsidP="00183923">
            <w:pPr>
              <w:rPr>
                <w:rFonts w:ascii="Calibri" w:hAnsi="Calibri" w:cs="Arial"/>
                <w:b/>
              </w:rPr>
            </w:pPr>
            <w:proofErr w:type="spellStart"/>
            <w:r w:rsidRPr="00CE091B">
              <w:rPr>
                <w:rFonts w:ascii="Calibri" w:hAnsi="Calibri" w:cs="Arial"/>
                <w:b/>
              </w:rPr>
              <w:t>Orë</w:t>
            </w:r>
            <w:proofErr w:type="spellEnd"/>
            <w:r w:rsidRPr="00CE091B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3A62525" w14:textId="77777777" w:rsidR="00183923" w:rsidRPr="00CE091B" w:rsidRDefault="00183923" w:rsidP="00183923">
            <w:pPr>
              <w:rPr>
                <w:rFonts w:ascii="Calibri" w:hAnsi="Calibri" w:cs="Arial"/>
                <w:b/>
              </w:rPr>
            </w:pPr>
            <w:r w:rsidRPr="00CE091B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  <w:b/>
              </w:rPr>
              <w:t>Ditë</w:t>
            </w:r>
            <w:proofErr w:type="spellEnd"/>
            <w:r w:rsidRPr="00CE091B">
              <w:rPr>
                <w:rFonts w:ascii="Calibri" w:hAnsi="Calibri" w:cs="Arial"/>
                <w:b/>
              </w:rPr>
              <w:t>/</w:t>
            </w:r>
            <w:proofErr w:type="spellStart"/>
            <w:r w:rsidRPr="00CE091B">
              <w:rPr>
                <w:rFonts w:ascii="Calibri" w:hAnsi="Calibri" w:cs="Arial"/>
                <w:b/>
              </w:rPr>
              <w:t>javë</w:t>
            </w:r>
            <w:proofErr w:type="spellEnd"/>
            <w:r w:rsidRPr="00CE091B">
              <w:rPr>
                <w:rFonts w:ascii="Calibri" w:hAnsi="Calibri" w:cs="Arial"/>
                <w:b/>
              </w:rPr>
              <w:t xml:space="preserve">  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14:paraId="37EBC546" w14:textId="77777777" w:rsidR="00183923" w:rsidRPr="00CE091B" w:rsidRDefault="00183923" w:rsidP="00183923">
            <w:pPr>
              <w:rPr>
                <w:rFonts w:ascii="Calibri" w:hAnsi="Calibri" w:cs="Arial"/>
                <w:b/>
              </w:rPr>
            </w:pPr>
            <w:proofErr w:type="spellStart"/>
            <w:r w:rsidRPr="00CE091B">
              <w:rPr>
                <w:rFonts w:ascii="Calibri" w:hAnsi="Calibri" w:cs="Arial"/>
                <w:b/>
              </w:rPr>
              <w:t>Gjithësej</w:t>
            </w:r>
            <w:proofErr w:type="spellEnd"/>
          </w:p>
        </w:tc>
      </w:tr>
      <w:tr w:rsidR="00183923" w:rsidRPr="00CE091B" w14:paraId="568FB2B2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A7B0E39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  <w:proofErr w:type="spellStart"/>
            <w:r w:rsidRPr="00CE091B">
              <w:rPr>
                <w:rFonts w:ascii="Calibri" w:hAnsi="Calibri" w:cs="Arial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D8D21" w14:textId="77777777" w:rsidR="00183923" w:rsidRPr="00CE091B" w:rsidRDefault="00B8614F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BFE75" w14:textId="77777777" w:rsidR="00183923" w:rsidRPr="00CE091B" w:rsidRDefault="003E3E9A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6ADDB5AE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 xml:space="preserve"> </w:t>
            </w:r>
            <w:r w:rsidR="00B8614F" w:rsidRPr="00CE091B">
              <w:rPr>
                <w:rFonts w:ascii="Calibri" w:hAnsi="Calibri" w:cs="Arial"/>
              </w:rPr>
              <w:t>30</w:t>
            </w:r>
          </w:p>
        </w:tc>
      </w:tr>
      <w:tr w:rsidR="00183923" w:rsidRPr="00CE091B" w14:paraId="2D6CAE9C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1C73273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  <w:proofErr w:type="spellStart"/>
            <w:r w:rsidRPr="00CE091B">
              <w:rPr>
                <w:rFonts w:ascii="Calibri" w:hAnsi="Calibri" w:cs="Arial"/>
              </w:rPr>
              <w:t>Ushtrime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teorike</w:t>
            </w:r>
            <w:proofErr w:type="spellEnd"/>
            <w:r w:rsidRPr="00CE091B">
              <w:rPr>
                <w:rFonts w:ascii="Calibri" w:hAnsi="Calibri" w:cs="Arial"/>
              </w:rPr>
              <w:t>/</w:t>
            </w:r>
            <w:proofErr w:type="spellStart"/>
            <w:r w:rsidRPr="00CE091B">
              <w:rPr>
                <w:rFonts w:ascii="Calibri" w:hAnsi="Calibri" w:cs="Arial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7532D" w14:textId="77777777" w:rsidR="00183923" w:rsidRPr="00CE091B" w:rsidRDefault="003E3E9A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EA052" w14:textId="77777777" w:rsidR="00183923" w:rsidRPr="00CE091B" w:rsidRDefault="003E3E9A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39091B64" w14:textId="77777777" w:rsidR="00183923" w:rsidRPr="00CE091B" w:rsidRDefault="003E3E9A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30</w:t>
            </w:r>
          </w:p>
        </w:tc>
      </w:tr>
      <w:tr w:rsidR="00183923" w:rsidRPr="00CE091B" w14:paraId="04CB6007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D736400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  <w:proofErr w:type="spellStart"/>
            <w:r w:rsidRPr="00CE091B">
              <w:rPr>
                <w:rFonts w:ascii="Calibri" w:hAnsi="Calibri" w:cs="Arial"/>
              </w:rPr>
              <w:t>Punë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018DD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686FD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7285744B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</w:p>
        </w:tc>
      </w:tr>
      <w:tr w:rsidR="00183923" w:rsidRPr="00CE091B" w14:paraId="38C8A93F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92FACE9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91B40" w14:textId="77777777" w:rsidR="00183923" w:rsidRPr="00CE091B" w:rsidRDefault="00B8614F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20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706FE" w14:textId="77777777" w:rsidR="00183923" w:rsidRPr="00CE091B" w:rsidRDefault="00B8614F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10842694" w14:textId="77777777" w:rsidR="00183923" w:rsidRPr="00CE091B" w:rsidRDefault="00B8614F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5</w:t>
            </w:r>
          </w:p>
        </w:tc>
      </w:tr>
      <w:tr w:rsidR="00183923" w:rsidRPr="00CE091B" w14:paraId="0A06D0E4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11B98C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  <w:proofErr w:type="spellStart"/>
            <w:r w:rsidRPr="00CE091B">
              <w:rPr>
                <w:rFonts w:ascii="Calibri" w:hAnsi="Calibri" w:cs="Arial"/>
              </w:rPr>
              <w:t>Ushtrime</w:t>
            </w:r>
            <w:proofErr w:type="spellEnd"/>
            <w:r w:rsidRPr="00CE091B">
              <w:rPr>
                <w:rFonts w:ascii="Calibri" w:hAnsi="Calibri" w:cs="Arial"/>
              </w:rPr>
              <w:t xml:space="preserve">  </w:t>
            </w:r>
            <w:proofErr w:type="spellStart"/>
            <w:r w:rsidRPr="00CE091B">
              <w:rPr>
                <w:rFonts w:ascii="Calibri" w:hAnsi="Calibri" w:cs="Arial"/>
              </w:rPr>
              <w:t>në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7D34E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20798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7F2A04CB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</w:p>
        </w:tc>
      </w:tr>
      <w:tr w:rsidR="00183923" w:rsidRPr="00CE091B" w14:paraId="5150E383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2887918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  <w:proofErr w:type="spellStart"/>
            <w:r w:rsidRPr="00CE091B">
              <w:rPr>
                <w:rFonts w:ascii="Calibri" w:hAnsi="Calibri" w:cs="Arial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A6563" w14:textId="77777777" w:rsidR="00183923" w:rsidRPr="00CE091B" w:rsidRDefault="003E3E9A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04E60" w14:textId="77777777" w:rsidR="00183923" w:rsidRPr="00CE091B" w:rsidRDefault="003E3E9A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2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263B7053" w14:textId="77777777" w:rsidR="00183923" w:rsidRPr="00CE091B" w:rsidRDefault="003E3E9A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4</w:t>
            </w:r>
          </w:p>
        </w:tc>
      </w:tr>
      <w:tr w:rsidR="00183923" w:rsidRPr="00CE091B" w14:paraId="2DB78539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734FDBF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  <w:proofErr w:type="spellStart"/>
            <w:r w:rsidRPr="00CE091B">
              <w:rPr>
                <w:rFonts w:ascii="Calibri" w:hAnsi="Calibri" w:cs="Arial"/>
              </w:rPr>
              <w:t>Detyra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të</w:t>
            </w:r>
            <w:proofErr w:type="spellEnd"/>
            <w:r w:rsidRPr="00CE091B">
              <w:rPr>
                <w:rFonts w:ascii="Calibri" w:hAnsi="Calibri" w:cs="Arial"/>
              </w:rPr>
              <w:t xml:space="preserve">  </w:t>
            </w:r>
            <w:proofErr w:type="spellStart"/>
            <w:r w:rsidRPr="00CE091B">
              <w:rPr>
                <w:rFonts w:ascii="Calibri" w:hAnsi="Calibri" w:cs="Arial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7441B" w14:textId="77777777" w:rsidR="00183923" w:rsidRPr="00CE091B" w:rsidRDefault="00B8614F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C90BB" w14:textId="77777777" w:rsidR="00183923" w:rsidRPr="00CE091B" w:rsidRDefault="00B879A9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1</w:t>
            </w:r>
            <w:r w:rsidR="009A0E52" w:rsidRPr="00CE091B">
              <w:rPr>
                <w:rFonts w:ascii="Calibri" w:hAnsi="Calibri" w:cs="Arial"/>
              </w:rPr>
              <w:t>3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6249365D" w14:textId="77777777" w:rsidR="00183923" w:rsidRPr="00CE091B" w:rsidRDefault="00B8614F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2</w:t>
            </w:r>
            <w:r w:rsidR="009A0E52" w:rsidRPr="00CE091B">
              <w:rPr>
                <w:rFonts w:ascii="Calibri" w:hAnsi="Calibri" w:cs="Arial"/>
              </w:rPr>
              <w:t>6</w:t>
            </w:r>
          </w:p>
        </w:tc>
      </w:tr>
      <w:tr w:rsidR="00183923" w:rsidRPr="00CE091B" w14:paraId="24C9A02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47EA3B6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 xml:space="preserve">Koha e </w:t>
            </w:r>
            <w:proofErr w:type="spellStart"/>
            <w:r w:rsidRPr="00CE091B">
              <w:rPr>
                <w:rFonts w:ascii="Calibri" w:hAnsi="Calibri" w:cs="Arial"/>
              </w:rPr>
              <w:t>studimit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vetanak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të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studentit</w:t>
            </w:r>
            <w:proofErr w:type="spellEnd"/>
            <w:r w:rsidRPr="00CE091B">
              <w:rPr>
                <w:rFonts w:ascii="Calibri" w:hAnsi="Calibri" w:cs="Arial"/>
              </w:rPr>
              <w:t xml:space="preserve"> (</w:t>
            </w:r>
            <w:proofErr w:type="spellStart"/>
            <w:r w:rsidRPr="00CE091B">
              <w:rPr>
                <w:rFonts w:ascii="Calibri" w:hAnsi="Calibri" w:cs="Arial"/>
              </w:rPr>
              <w:t>në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bibliotekë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ose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në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shtëpi</w:t>
            </w:r>
            <w:proofErr w:type="spellEnd"/>
            <w:r w:rsidRPr="00CE091B">
              <w:rPr>
                <w:rFonts w:ascii="Calibri" w:hAnsi="Calibri" w:cs="Arial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B6C50" w14:textId="77777777" w:rsidR="00183923" w:rsidRPr="00CE091B" w:rsidRDefault="00B8614F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701D2" w14:textId="77777777" w:rsidR="00183923" w:rsidRPr="00CE091B" w:rsidRDefault="003E3E9A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3BED9714" w14:textId="77777777" w:rsidR="00183923" w:rsidRPr="00CE091B" w:rsidRDefault="00B8614F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45</w:t>
            </w:r>
          </w:p>
        </w:tc>
      </w:tr>
      <w:tr w:rsidR="00183923" w:rsidRPr="00CE091B" w14:paraId="1779C0B5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612A3E1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  <w:proofErr w:type="spellStart"/>
            <w:r w:rsidRPr="00CE091B">
              <w:rPr>
                <w:rFonts w:ascii="Calibri" w:hAnsi="Calibri" w:cs="Arial"/>
              </w:rPr>
              <w:t>Përgaditja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përfundimtare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për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5DE27" w14:textId="77777777" w:rsidR="00183923" w:rsidRPr="00CE091B" w:rsidRDefault="00B8614F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88230" w14:textId="77777777" w:rsidR="00183923" w:rsidRPr="00CE091B" w:rsidRDefault="00B8614F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06376DBE" w14:textId="77777777" w:rsidR="00183923" w:rsidRPr="00CE091B" w:rsidRDefault="00B8614F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>10</w:t>
            </w:r>
          </w:p>
        </w:tc>
      </w:tr>
      <w:tr w:rsidR="00183923" w:rsidRPr="00CE091B" w14:paraId="2991127E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4E29973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 xml:space="preserve">Koha e </w:t>
            </w:r>
            <w:proofErr w:type="spellStart"/>
            <w:r w:rsidRPr="00CE091B">
              <w:rPr>
                <w:rFonts w:ascii="Calibri" w:hAnsi="Calibri" w:cs="Arial"/>
              </w:rPr>
              <w:t>kaluar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në</w:t>
            </w:r>
            <w:proofErr w:type="spellEnd"/>
            <w:r w:rsidRPr="00CE091B">
              <w:rPr>
                <w:rFonts w:ascii="Calibri" w:hAnsi="Calibri" w:cs="Arial"/>
              </w:rPr>
              <w:t xml:space="preserve"> </w:t>
            </w:r>
            <w:proofErr w:type="spellStart"/>
            <w:r w:rsidRPr="00CE091B">
              <w:rPr>
                <w:rFonts w:ascii="Calibri" w:hAnsi="Calibri" w:cs="Arial"/>
              </w:rPr>
              <w:t>vlerësim</w:t>
            </w:r>
            <w:proofErr w:type="spellEnd"/>
            <w:r w:rsidRPr="00CE091B">
              <w:rPr>
                <w:rFonts w:ascii="Calibri" w:hAnsi="Calibri" w:cs="Arial"/>
              </w:rPr>
              <w:t xml:space="preserve"> (</w:t>
            </w:r>
            <w:proofErr w:type="spellStart"/>
            <w:r w:rsidRPr="00CE091B">
              <w:rPr>
                <w:rFonts w:ascii="Calibri" w:hAnsi="Calibri" w:cs="Arial"/>
              </w:rPr>
              <w:t>teste,kuiz,provim</w:t>
            </w:r>
            <w:proofErr w:type="spellEnd"/>
            <w:r w:rsidRPr="00CE091B">
              <w:rPr>
                <w:rFonts w:ascii="Calibri" w:hAnsi="Calibri" w:cs="Arial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5A55E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60A1F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10FF3496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</w:p>
        </w:tc>
      </w:tr>
      <w:tr w:rsidR="00183923" w:rsidRPr="00CE091B" w14:paraId="6D00A18C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D7F47DC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  <w:proofErr w:type="spellStart"/>
            <w:r w:rsidRPr="00CE091B">
              <w:rPr>
                <w:rFonts w:ascii="Calibri" w:hAnsi="Calibri" w:cs="Arial"/>
              </w:rPr>
              <w:t>Projektet,prezentimet</w:t>
            </w:r>
            <w:proofErr w:type="spellEnd"/>
            <w:r w:rsidRPr="00CE091B">
              <w:rPr>
                <w:rFonts w:ascii="Calibri" w:hAnsi="Calibri" w:cs="Arial"/>
              </w:rPr>
              <w:t xml:space="preserve"> ,</w:t>
            </w:r>
            <w:proofErr w:type="spellStart"/>
            <w:r w:rsidRPr="00CE091B">
              <w:rPr>
                <w:rFonts w:ascii="Calibri" w:hAnsi="Calibri" w:cs="Arial"/>
              </w:rPr>
              <w:t>etj</w:t>
            </w:r>
            <w:proofErr w:type="spellEnd"/>
          </w:p>
          <w:p w14:paraId="56F4A5D3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  <w:r w:rsidRPr="00CE091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A86DE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4A5C1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0B378BF3" w14:textId="77777777" w:rsidR="00183923" w:rsidRPr="00CE091B" w:rsidRDefault="00183923" w:rsidP="00183923">
            <w:pPr>
              <w:rPr>
                <w:rFonts w:ascii="Calibri" w:hAnsi="Calibri" w:cs="Arial"/>
              </w:rPr>
            </w:pPr>
          </w:p>
        </w:tc>
      </w:tr>
      <w:tr w:rsidR="00183923" w:rsidRPr="00CE091B" w14:paraId="5EF5DFB7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4C426182" w14:textId="77777777" w:rsidR="00183923" w:rsidRPr="00CE091B" w:rsidRDefault="00183923" w:rsidP="00183923">
            <w:pPr>
              <w:rPr>
                <w:rFonts w:ascii="Calibri" w:hAnsi="Calibri" w:cs="Arial"/>
                <w:b/>
              </w:rPr>
            </w:pPr>
            <w:proofErr w:type="spellStart"/>
            <w:r w:rsidRPr="00CE091B">
              <w:rPr>
                <w:rFonts w:ascii="Calibri" w:hAnsi="Calibri" w:cs="Arial"/>
                <w:b/>
              </w:rPr>
              <w:t>Totali</w:t>
            </w:r>
            <w:proofErr w:type="spellEnd"/>
            <w:r w:rsidRPr="00CE091B">
              <w:rPr>
                <w:rFonts w:ascii="Calibri" w:hAnsi="Calibri" w:cs="Arial"/>
                <w:b/>
              </w:rPr>
              <w:t xml:space="preserve"> </w:t>
            </w:r>
          </w:p>
          <w:p w14:paraId="29A39690" w14:textId="77777777" w:rsidR="00183923" w:rsidRPr="00CE091B" w:rsidRDefault="00183923" w:rsidP="0018392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3D3E018" w14:textId="77777777" w:rsidR="00183923" w:rsidRPr="00CE091B" w:rsidRDefault="00183923" w:rsidP="0018392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2489AA9" w14:textId="77777777" w:rsidR="00183923" w:rsidRPr="00CE091B" w:rsidRDefault="00183923" w:rsidP="0018392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14:paraId="66622A19" w14:textId="77777777" w:rsidR="00183923" w:rsidRPr="00CE091B" w:rsidRDefault="009A0E52" w:rsidP="00183923">
            <w:pPr>
              <w:rPr>
                <w:rFonts w:ascii="Calibri" w:hAnsi="Calibri" w:cs="Arial"/>
                <w:b/>
              </w:rPr>
            </w:pPr>
            <w:r w:rsidRPr="00CE091B">
              <w:rPr>
                <w:rFonts w:ascii="Calibri" w:hAnsi="Calibri" w:cs="Arial"/>
                <w:b/>
              </w:rPr>
              <w:t>150</w:t>
            </w:r>
            <w:r w:rsidR="0037466D" w:rsidRPr="00CE091B">
              <w:rPr>
                <w:rFonts w:ascii="Calibri" w:hAnsi="Calibri" w:cs="Arial"/>
                <w:b/>
              </w:rPr>
              <w:t>=6 ECTS</w:t>
            </w:r>
          </w:p>
        </w:tc>
      </w:tr>
      <w:tr w:rsidR="00FF7590" w:rsidRPr="00CE091B" w14:paraId="6B2C252C" w14:textId="77777777" w:rsidTr="00730D27">
        <w:tc>
          <w:tcPr>
            <w:tcW w:w="9108" w:type="dxa"/>
            <w:gridSpan w:val="4"/>
            <w:shd w:val="clear" w:color="auto" w:fill="B8CCE4"/>
          </w:tcPr>
          <w:p w14:paraId="19945922" w14:textId="77777777" w:rsidR="00FF7590" w:rsidRPr="00CE091B" w:rsidRDefault="00FF7590" w:rsidP="00183923">
            <w:pPr>
              <w:rPr>
                <w:rFonts w:ascii="Calibri" w:hAnsi="Calibri" w:cs="Arial"/>
                <w:b/>
              </w:rPr>
            </w:pPr>
          </w:p>
        </w:tc>
      </w:tr>
      <w:tr w:rsidR="00183923" w:rsidRPr="00CE091B" w14:paraId="2B3E5A07" w14:textId="77777777" w:rsidTr="00730D27">
        <w:tc>
          <w:tcPr>
            <w:tcW w:w="3617" w:type="dxa"/>
          </w:tcPr>
          <w:p w14:paraId="179AEF30" w14:textId="77777777" w:rsidR="00183923" w:rsidRPr="00CE091B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Metodologjia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CE091B">
              <w:rPr>
                <w:rFonts w:ascii="Calibri" w:hAnsi="Calibri"/>
                <w:b/>
              </w:rPr>
              <w:t>mësimëdhënies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491" w:type="dxa"/>
            <w:gridSpan w:val="3"/>
          </w:tcPr>
          <w:p w14:paraId="2DD6D4FD" w14:textId="77777777" w:rsidR="00183923" w:rsidRPr="00CE091B" w:rsidRDefault="00183923" w:rsidP="00183923">
            <w:pPr>
              <w:pStyle w:val="NoSpacing"/>
              <w:rPr>
                <w:rFonts w:ascii="Calibri" w:hAnsi="Calibri"/>
                <w:i/>
              </w:rPr>
            </w:pPr>
          </w:p>
          <w:p w14:paraId="25B5AB81" w14:textId="77777777" w:rsidR="00B35A81" w:rsidRPr="00CE091B" w:rsidRDefault="00B35A81" w:rsidP="00B35A81">
            <w:pPr>
              <w:pStyle w:val="Heading3"/>
              <w:rPr>
                <w:sz w:val="24"/>
                <w:lang w:val="it-IT"/>
              </w:rPr>
            </w:pPr>
            <w:r w:rsidRPr="00CE091B">
              <w:rPr>
                <w:sz w:val="24"/>
                <w:lang w:val="it-IT"/>
              </w:rPr>
              <w:t>Metodat e të mësuarit dhe të studjuarit</w:t>
            </w:r>
          </w:p>
          <w:p w14:paraId="4581332D" w14:textId="77777777" w:rsidR="00B35A81" w:rsidRPr="00CE091B" w:rsidRDefault="00B35A81" w:rsidP="00B35A81">
            <w:p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>Mën</w:t>
            </w:r>
            <w:r w:rsidR="00437E68" w:rsidRPr="00CE091B">
              <w:rPr>
                <w:lang w:val="it-IT"/>
              </w:rPr>
              <w:t>yra e të mësuarit do të jetë dy</w:t>
            </w:r>
            <w:r w:rsidRPr="00CE091B">
              <w:rPr>
                <w:lang w:val="it-IT"/>
              </w:rPr>
              <w:t xml:space="preserve"> orë ligjërata dhe dy orë ushtrime për 15 javë. Ligjëratat mbahen sipas literatures bazë , Në çdo segment të ligjeratës si dhe të ushtrimeve përkatëse, studentët aktivizohen me komente, pyetje dhe skjarime plotësuese si pasojë e pyetjeve. Niveli i disciplinës mbahet i lartë me qëllim që studentët eventualisht të papërqëndruar aktivisht të mos i pengojnë atyre që aktivisht janë të përqendruar dhe të interesuar.</w:t>
            </w:r>
          </w:p>
          <w:p w14:paraId="089531D9" w14:textId="77777777" w:rsidR="00B35A81" w:rsidRPr="00CE091B" w:rsidRDefault="00B35A81" w:rsidP="00B35A81">
            <w:pPr>
              <w:spacing w:line="360" w:lineRule="auto"/>
              <w:ind w:firstLine="720"/>
              <w:jc w:val="both"/>
              <w:rPr>
                <w:lang w:val="nl"/>
              </w:rPr>
            </w:pPr>
            <w:r w:rsidRPr="00CE091B">
              <w:rPr>
                <w:lang w:val="nl"/>
              </w:rPr>
              <w:t xml:space="preserve">Konsultimet janë caktuar sipas orarit të mësipërm . Mirpo në rast nevoje mundë të caktohen konsultimet shtesë në marrëveshje me profesorin. </w:t>
            </w:r>
          </w:p>
          <w:p w14:paraId="5EA605E8" w14:textId="77777777" w:rsidR="00B35A81" w:rsidRPr="00CE091B" w:rsidRDefault="00B35A81" w:rsidP="00183923">
            <w:pPr>
              <w:pStyle w:val="NoSpacing"/>
              <w:rPr>
                <w:rFonts w:ascii="Calibri" w:hAnsi="Calibri"/>
                <w:i/>
              </w:rPr>
            </w:pPr>
          </w:p>
          <w:p w14:paraId="223D7857" w14:textId="77777777" w:rsidR="00183923" w:rsidRPr="00CE091B" w:rsidRDefault="00183923" w:rsidP="0018392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183923" w:rsidRPr="00CE091B" w14:paraId="56D8FA64" w14:textId="77777777" w:rsidTr="00730D27">
        <w:tc>
          <w:tcPr>
            <w:tcW w:w="3617" w:type="dxa"/>
          </w:tcPr>
          <w:p w14:paraId="12108FC5" w14:textId="77777777" w:rsidR="00183923" w:rsidRPr="00CE091B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491" w:type="dxa"/>
            <w:gridSpan w:val="3"/>
          </w:tcPr>
          <w:p w14:paraId="20682826" w14:textId="77777777" w:rsidR="00183923" w:rsidRPr="00CE091B" w:rsidRDefault="00183923" w:rsidP="0018392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183923" w:rsidRPr="00CE091B" w14:paraId="62695841" w14:textId="77777777" w:rsidTr="00730D27">
        <w:tc>
          <w:tcPr>
            <w:tcW w:w="3617" w:type="dxa"/>
          </w:tcPr>
          <w:p w14:paraId="5D0ABE32" w14:textId="77777777" w:rsidR="00183923" w:rsidRPr="00CE091B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Metodat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CE091B">
              <w:rPr>
                <w:rFonts w:ascii="Calibri" w:hAnsi="Calibri"/>
                <w:b/>
              </w:rPr>
              <w:t>vlerësimit</w:t>
            </w:r>
            <w:proofErr w:type="spellEnd"/>
            <w:r w:rsidRPr="00CE091B">
              <w:rPr>
                <w:rFonts w:ascii="Calibri" w:hAnsi="Calibri"/>
                <w:b/>
              </w:rPr>
              <w:t>:</w:t>
            </w:r>
          </w:p>
        </w:tc>
        <w:tc>
          <w:tcPr>
            <w:tcW w:w="5491" w:type="dxa"/>
            <w:gridSpan w:val="3"/>
          </w:tcPr>
          <w:p w14:paraId="002F6546" w14:textId="77777777" w:rsidR="00183923" w:rsidRPr="00CE091B" w:rsidRDefault="00183923" w:rsidP="00183923">
            <w:pPr>
              <w:pStyle w:val="NoSpacing"/>
              <w:rPr>
                <w:rFonts w:ascii="Calibri" w:hAnsi="Calibri"/>
                <w:i/>
              </w:rPr>
            </w:pPr>
          </w:p>
          <w:p w14:paraId="354CF17E" w14:textId="77777777" w:rsidR="00B35A81" w:rsidRPr="00CE091B" w:rsidRDefault="00B35A81" w:rsidP="00B35A81">
            <w:pPr>
              <w:pStyle w:val="Heading7"/>
              <w:rPr>
                <w:b/>
                <w:bCs/>
                <w:u w:val="none"/>
                <w:lang w:val="nl"/>
              </w:rPr>
            </w:pPr>
            <w:r w:rsidRPr="00CE091B">
              <w:rPr>
                <w:b/>
                <w:bCs/>
                <w:u w:val="none"/>
                <w:lang w:val="nl"/>
              </w:rPr>
              <w:t xml:space="preserve">Detalet nga instrumentet e vlerësimit </w:t>
            </w:r>
          </w:p>
          <w:p w14:paraId="63D9380E" w14:textId="77777777" w:rsidR="00B35A81" w:rsidRPr="00CE091B" w:rsidRDefault="00B35A81" w:rsidP="00B35A81">
            <w:pPr>
              <w:pStyle w:val="BodyText2"/>
              <w:rPr>
                <w:lang w:val="it-IT"/>
              </w:rPr>
            </w:pPr>
            <w:r w:rsidRPr="00CE091B">
              <w:rPr>
                <w:lang w:val="it-IT"/>
              </w:rPr>
              <w:t xml:space="preserve">Vlerësimi i njohurive dhe aftësive të arritura bëhet përmes : </w:t>
            </w:r>
          </w:p>
          <w:p w14:paraId="1F484BAD" w14:textId="77777777" w:rsidR="00B35A81" w:rsidRPr="00CE091B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 xml:space="preserve">Sistemit të pjesëmarrjes aktive në leksione e posaqërisht në ushtrime, që vlerësohet me 10% të suksesit. </w:t>
            </w:r>
          </w:p>
          <w:p w14:paraId="338BF67A" w14:textId="77777777" w:rsidR="00B35A81" w:rsidRPr="00CE091B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 xml:space="preserve">Sistemit të vlerësimit të kolokfumit të parë 35% të suksesit. </w:t>
            </w:r>
          </w:p>
          <w:p w14:paraId="1B7B7CDD" w14:textId="77777777" w:rsidR="009715C1" w:rsidRPr="00CE091B" w:rsidRDefault="009715C1" w:rsidP="009715C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 xml:space="preserve">Sistemit të vlerësimit  provimit final 55% të suksesit. </w:t>
            </w:r>
          </w:p>
          <w:p w14:paraId="6B71FC41" w14:textId="77777777" w:rsidR="00B35A81" w:rsidRPr="00CE091B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>Në rast të mos suksesit në kolokfiume organizohet provimi i cili e përmban tërë materialin.</w:t>
            </w:r>
          </w:p>
          <w:p w14:paraId="0EE73EE1" w14:textId="77777777" w:rsidR="00B35A81" w:rsidRPr="00CE091B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</w:pPr>
            <w:proofErr w:type="spellStart"/>
            <w:r w:rsidRPr="00CE091B">
              <w:t>Për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notë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kaluese</w:t>
            </w:r>
            <w:proofErr w:type="spellEnd"/>
            <w:r w:rsidRPr="00CE091B">
              <w:t xml:space="preserve">, </w:t>
            </w:r>
            <w:proofErr w:type="spellStart"/>
            <w:r w:rsidRPr="00CE091B">
              <w:t>studenti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duhet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të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ketë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realizuar</w:t>
            </w:r>
            <w:proofErr w:type="spellEnd"/>
            <w:r w:rsidRPr="00CE091B">
              <w:t xml:space="preserve">  50 % .</w:t>
            </w:r>
          </w:p>
          <w:p w14:paraId="5863FB8E" w14:textId="77777777" w:rsidR="00B35A81" w:rsidRPr="00CE091B" w:rsidRDefault="00B35A81" w:rsidP="00B35A81">
            <w:pPr>
              <w:spacing w:line="360" w:lineRule="auto"/>
              <w:jc w:val="both"/>
            </w:pPr>
          </w:p>
          <w:p w14:paraId="0EB64ACF" w14:textId="77777777" w:rsidR="00EC4646" w:rsidRPr="00CE091B" w:rsidRDefault="00EC4646" w:rsidP="00B35A81">
            <w:pPr>
              <w:spacing w:line="360" w:lineRule="auto"/>
              <w:jc w:val="both"/>
            </w:pPr>
          </w:p>
          <w:p w14:paraId="0260A0F9" w14:textId="77777777" w:rsidR="00B35A81" w:rsidRPr="00CE091B" w:rsidRDefault="00B35A81" w:rsidP="00B35A81">
            <w:pPr>
              <w:pStyle w:val="Heading7"/>
              <w:rPr>
                <w:b/>
                <w:bCs/>
                <w:u w:val="none"/>
              </w:rPr>
            </w:pPr>
            <w:proofErr w:type="spellStart"/>
            <w:r w:rsidRPr="00CE091B">
              <w:rPr>
                <w:b/>
                <w:bCs/>
                <w:u w:val="none"/>
              </w:rPr>
              <w:t>Përshkrim</w:t>
            </w:r>
            <w:proofErr w:type="spellEnd"/>
            <w:r w:rsidRPr="00CE091B">
              <w:rPr>
                <w:b/>
                <w:bCs/>
                <w:u w:val="none"/>
              </w:rPr>
              <w:t xml:space="preserve"> </w:t>
            </w:r>
            <w:proofErr w:type="spellStart"/>
            <w:r w:rsidRPr="00CE091B">
              <w:rPr>
                <w:b/>
                <w:bCs/>
                <w:u w:val="none"/>
              </w:rPr>
              <w:t>i</w:t>
            </w:r>
            <w:proofErr w:type="spellEnd"/>
            <w:r w:rsidRPr="00CE091B">
              <w:rPr>
                <w:b/>
                <w:bCs/>
                <w:u w:val="none"/>
              </w:rPr>
              <w:t xml:space="preserve"> </w:t>
            </w:r>
            <w:proofErr w:type="spellStart"/>
            <w:r w:rsidRPr="00CE091B">
              <w:rPr>
                <w:b/>
                <w:bCs/>
                <w:u w:val="none"/>
              </w:rPr>
              <w:t>përgjithshëm</w:t>
            </w:r>
            <w:proofErr w:type="spellEnd"/>
            <w:r w:rsidRPr="00CE091B">
              <w:rPr>
                <w:b/>
                <w:bCs/>
                <w:u w:val="none"/>
              </w:rPr>
              <w:t xml:space="preserve"> </w:t>
            </w:r>
            <w:proofErr w:type="spellStart"/>
            <w:r w:rsidRPr="00CE091B">
              <w:rPr>
                <w:b/>
                <w:bCs/>
                <w:u w:val="none"/>
              </w:rPr>
              <w:t>i</w:t>
            </w:r>
            <w:proofErr w:type="spellEnd"/>
            <w:r w:rsidRPr="00CE091B">
              <w:rPr>
                <w:b/>
                <w:bCs/>
                <w:u w:val="none"/>
              </w:rPr>
              <w:t xml:space="preserve"> </w:t>
            </w:r>
            <w:proofErr w:type="spellStart"/>
            <w:r w:rsidRPr="00CE091B">
              <w:rPr>
                <w:b/>
                <w:bCs/>
                <w:u w:val="none"/>
              </w:rPr>
              <w:t>vlerësimit</w:t>
            </w:r>
            <w:proofErr w:type="spellEnd"/>
            <w:r w:rsidRPr="00CE091B">
              <w:rPr>
                <w:b/>
                <w:bCs/>
                <w:u w:val="none"/>
              </w:rPr>
              <w:t xml:space="preserve"> </w:t>
            </w:r>
          </w:p>
          <w:p w14:paraId="500C25A8" w14:textId="77777777" w:rsidR="00B35A81" w:rsidRPr="00CE091B" w:rsidRDefault="00B35A81" w:rsidP="00B35A81">
            <w:pPr>
              <w:pStyle w:val="BodyText2"/>
            </w:pPr>
            <w:proofErr w:type="spellStart"/>
            <w:r w:rsidRPr="00CE091B">
              <w:t>Kolikviumet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realizohet</w:t>
            </w:r>
            <w:proofErr w:type="spellEnd"/>
            <w:r w:rsidRPr="00CE091B">
              <w:t xml:space="preserve"> me </w:t>
            </w:r>
            <w:proofErr w:type="spellStart"/>
            <w:r w:rsidRPr="00CE091B">
              <w:t>dy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orë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provimi</w:t>
            </w:r>
            <w:proofErr w:type="spellEnd"/>
            <w:r w:rsidRPr="00CE091B">
              <w:t xml:space="preserve"> me </w:t>
            </w:r>
            <w:proofErr w:type="spellStart"/>
            <w:r w:rsidRPr="00CE091B">
              <w:t>shkrim</w:t>
            </w:r>
            <w:proofErr w:type="spellEnd"/>
            <w:r w:rsidRPr="00CE091B">
              <w:t xml:space="preserve">, </w:t>
            </w:r>
          </w:p>
          <w:p w14:paraId="7D0D7685" w14:textId="77777777" w:rsidR="00B35A81" w:rsidRPr="00CE091B" w:rsidRDefault="00B35A81" w:rsidP="00B35A81">
            <w:pPr>
              <w:spacing w:line="360" w:lineRule="auto"/>
              <w:jc w:val="both"/>
            </w:pPr>
            <w:proofErr w:type="spellStart"/>
            <w:r w:rsidRPr="00CE091B">
              <w:t>Provimi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përfundimtar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realizohet</w:t>
            </w:r>
            <w:proofErr w:type="spellEnd"/>
            <w:r w:rsidRPr="00CE091B">
              <w:t xml:space="preserve"> me 2 </w:t>
            </w:r>
            <w:proofErr w:type="spellStart"/>
            <w:r w:rsidRPr="00CE091B">
              <w:t>orë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provim</w:t>
            </w:r>
            <w:proofErr w:type="spellEnd"/>
            <w:r w:rsidRPr="00CE091B">
              <w:t xml:space="preserve"> me </w:t>
            </w:r>
            <w:proofErr w:type="spellStart"/>
            <w:r w:rsidRPr="00CE091B">
              <w:t>shkrim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në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grupe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të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përshtatshme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për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kushte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objektive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të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realizimit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të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provimit</w:t>
            </w:r>
            <w:proofErr w:type="spellEnd"/>
            <w:r w:rsidRPr="00CE091B">
              <w:t>.</w:t>
            </w:r>
          </w:p>
          <w:p w14:paraId="0888D105" w14:textId="77777777" w:rsidR="00B35A81" w:rsidRPr="00CE091B" w:rsidRDefault="00B35A81" w:rsidP="00B35A81">
            <w:pPr>
              <w:spacing w:line="360" w:lineRule="auto"/>
              <w:jc w:val="both"/>
              <w:rPr>
                <w:lang w:val="de-DE"/>
              </w:rPr>
            </w:pPr>
            <w:r w:rsidRPr="00CE091B">
              <w:rPr>
                <w:lang w:val="de-DE"/>
              </w:rPr>
              <w:t xml:space="preserve">Studentët e pa kënaqur me rezultatin kanë të drejtë ankese. </w:t>
            </w:r>
          </w:p>
          <w:p w14:paraId="03C7544F" w14:textId="77777777" w:rsidR="00B35A81" w:rsidRPr="00CE091B" w:rsidRDefault="00B35A81" w:rsidP="00183923">
            <w:pPr>
              <w:pStyle w:val="NoSpacing"/>
              <w:rPr>
                <w:rFonts w:ascii="Calibri" w:hAnsi="Calibri"/>
                <w:i/>
              </w:rPr>
            </w:pPr>
          </w:p>
          <w:p w14:paraId="10FA039D" w14:textId="77777777" w:rsidR="00183923" w:rsidRPr="00CE091B" w:rsidRDefault="00183923" w:rsidP="0018392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183923" w:rsidRPr="00CE091B" w14:paraId="00317DE5" w14:textId="77777777" w:rsidTr="00730D27">
        <w:tc>
          <w:tcPr>
            <w:tcW w:w="9108" w:type="dxa"/>
            <w:gridSpan w:val="4"/>
            <w:shd w:val="clear" w:color="auto" w:fill="B8CCE4"/>
          </w:tcPr>
          <w:p w14:paraId="7E6B949E" w14:textId="77777777" w:rsidR="00183923" w:rsidRPr="00CE091B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Literatura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</w:p>
        </w:tc>
      </w:tr>
      <w:tr w:rsidR="00183923" w:rsidRPr="00CE091B" w14:paraId="2C8442BE" w14:textId="77777777" w:rsidTr="00730D27">
        <w:tc>
          <w:tcPr>
            <w:tcW w:w="3617" w:type="dxa"/>
          </w:tcPr>
          <w:p w14:paraId="05B75D7D" w14:textId="77777777" w:rsidR="00183923" w:rsidRPr="00CE091B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Literatura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bazë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491" w:type="dxa"/>
            <w:gridSpan w:val="3"/>
          </w:tcPr>
          <w:p w14:paraId="668A26BA" w14:textId="77777777" w:rsidR="00183923" w:rsidRPr="00CE091B" w:rsidRDefault="00183923" w:rsidP="00183923">
            <w:pPr>
              <w:pStyle w:val="NoSpacing"/>
              <w:rPr>
                <w:rFonts w:ascii="Calibri" w:hAnsi="Calibri"/>
                <w:i/>
              </w:rPr>
            </w:pPr>
          </w:p>
          <w:p w14:paraId="5CFC9D20" w14:textId="44C4198E" w:rsidR="00B35A81" w:rsidRPr="00CE091B" w:rsidRDefault="00416199" w:rsidP="00416199">
            <w:pPr>
              <w:tabs>
                <w:tab w:val="left" w:pos="540"/>
              </w:tabs>
              <w:spacing w:line="360" w:lineRule="auto"/>
            </w:pPr>
            <w:r>
              <w:t xml:space="preserve">     </w:t>
            </w:r>
            <w:r w:rsidR="00B35A81" w:rsidRPr="00CE091B">
              <w:t xml:space="preserve">1.Ajet Ahmeti: </w:t>
            </w:r>
            <w:proofErr w:type="spellStart"/>
            <w:r w:rsidR="00B35A81" w:rsidRPr="00CE091B">
              <w:t>Matematik</w:t>
            </w:r>
            <w:r w:rsidR="00EC4646" w:rsidRPr="00CE091B">
              <w:t>a</w:t>
            </w:r>
            <w:proofErr w:type="spellEnd"/>
            <w:r w:rsidR="00EC4646" w:rsidRPr="00CE091B">
              <w:t xml:space="preserve"> </w:t>
            </w:r>
            <w:proofErr w:type="spellStart"/>
            <w:r w:rsidR="00EC4646" w:rsidRPr="00CE091B">
              <w:t>për</w:t>
            </w:r>
            <w:proofErr w:type="spellEnd"/>
            <w:r w:rsidR="00EC4646" w:rsidRPr="00CE091B">
              <w:t xml:space="preserve"> </w:t>
            </w:r>
            <w:proofErr w:type="spellStart"/>
            <w:r w:rsidR="00EC4646" w:rsidRPr="00CE091B">
              <w:t>ekonomistë</w:t>
            </w:r>
            <w:proofErr w:type="spellEnd"/>
            <w:r w:rsidR="00EC4646" w:rsidRPr="00CE091B">
              <w:t xml:space="preserve">, </w:t>
            </w:r>
            <w:proofErr w:type="spellStart"/>
            <w:r w:rsidR="00EC4646" w:rsidRPr="00CE091B">
              <w:t>Prishtinë</w:t>
            </w:r>
            <w:proofErr w:type="spellEnd"/>
            <w:r w:rsidR="00EC4646" w:rsidRPr="00CE091B">
              <w:t>, 2012</w:t>
            </w:r>
            <w:r w:rsidR="00B35A81" w:rsidRPr="00CE091B">
              <w:t>.</w:t>
            </w:r>
          </w:p>
          <w:p w14:paraId="6224A95E" w14:textId="1CF93C85" w:rsidR="003E3E9A" w:rsidRPr="00CE091B" w:rsidRDefault="00416199" w:rsidP="00416199">
            <w:pPr>
              <w:tabs>
                <w:tab w:val="left" w:pos="540"/>
              </w:tabs>
              <w:spacing w:line="360" w:lineRule="auto"/>
            </w:pPr>
            <w:r>
              <w:t xml:space="preserve">      </w:t>
            </w:r>
            <w:r w:rsidR="003E3E9A" w:rsidRPr="00CE091B">
              <w:t xml:space="preserve">2.Faton </w:t>
            </w:r>
            <w:proofErr w:type="spellStart"/>
            <w:r w:rsidR="003E3E9A" w:rsidRPr="00CE091B">
              <w:t>Be</w:t>
            </w:r>
            <w:r w:rsidR="00B0580C" w:rsidRPr="00CE091B">
              <w:t>risha:Matematika</w:t>
            </w:r>
            <w:proofErr w:type="spellEnd"/>
            <w:r w:rsidR="00B0580C" w:rsidRPr="00CE091B">
              <w:t xml:space="preserve"> Per Biznes,2005</w:t>
            </w:r>
          </w:p>
          <w:p w14:paraId="75DF5E55" w14:textId="5CD107DB" w:rsidR="00416199" w:rsidRPr="00CE091B" w:rsidRDefault="00416199" w:rsidP="00416199">
            <w:pPr>
              <w:spacing w:line="360" w:lineRule="auto"/>
              <w:ind w:left="360"/>
              <w:jc w:val="both"/>
            </w:pPr>
            <w:r>
              <w:t>3.</w:t>
            </w:r>
            <w:r w:rsidRPr="00CE091B">
              <w:t>I. Jacques, Mathematics for Economics and Business, Pearson (2018).</w:t>
            </w:r>
          </w:p>
          <w:p w14:paraId="338265B3" w14:textId="77777777" w:rsidR="00B35A81" w:rsidRPr="00CE091B" w:rsidRDefault="00B35A81" w:rsidP="00416199">
            <w:pPr>
              <w:pStyle w:val="NoSpacing"/>
              <w:ind w:firstLine="720"/>
              <w:rPr>
                <w:rFonts w:ascii="Calibri" w:hAnsi="Calibri"/>
                <w:i/>
              </w:rPr>
            </w:pPr>
          </w:p>
        </w:tc>
      </w:tr>
      <w:tr w:rsidR="00183923" w:rsidRPr="00CE091B" w14:paraId="39317CDC" w14:textId="77777777" w:rsidTr="00730D27">
        <w:tc>
          <w:tcPr>
            <w:tcW w:w="3617" w:type="dxa"/>
          </w:tcPr>
          <w:p w14:paraId="69014E22" w14:textId="77777777" w:rsidR="00183923" w:rsidRPr="00CE091B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Literatura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shtesë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491" w:type="dxa"/>
            <w:gridSpan w:val="3"/>
          </w:tcPr>
          <w:p w14:paraId="3A291789" w14:textId="77777777" w:rsidR="00B35A81" w:rsidRPr="00CE091B" w:rsidRDefault="002474B0" w:rsidP="003B7A4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360" w:lineRule="auto"/>
              <w:jc w:val="both"/>
            </w:pPr>
            <w:proofErr w:type="spellStart"/>
            <w:r w:rsidRPr="00CE091B">
              <w:t>R.J.Harshbarjer;J.J.Reynolds:Mathematical</w:t>
            </w:r>
            <w:proofErr w:type="spellEnd"/>
            <w:r w:rsidRPr="00CE091B">
              <w:t xml:space="preserve"> Applications for the </w:t>
            </w:r>
            <w:proofErr w:type="spellStart"/>
            <w:r w:rsidRPr="00CE091B">
              <w:t>Menagment,Life,and</w:t>
            </w:r>
            <w:proofErr w:type="spellEnd"/>
            <w:r w:rsidRPr="00CE091B">
              <w:t xml:space="preserve"> Social </w:t>
            </w:r>
            <w:proofErr w:type="spellStart"/>
            <w:r w:rsidRPr="00CE091B">
              <w:t>Scences,Houghton</w:t>
            </w:r>
            <w:proofErr w:type="spellEnd"/>
            <w:r w:rsidRPr="00CE091B">
              <w:t xml:space="preserve"> Mifflin Company, 2007</w:t>
            </w:r>
          </w:p>
          <w:p w14:paraId="5578B783" w14:textId="77777777" w:rsidR="00B35A81" w:rsidRPr="00CE091B" w:rsidRDefault="002474B0" w:rsidP="00B35A81">
            <w:pPr>
              <w:spacing w:line="360" w:lineRule="auto"/>
            </w:pPr>
            <w:r w:rsidRPr="00CE091B">
              <w:t xml:space="preserve">     3</w:t>
            </w:r>
            <w:r w:rsidR="00B35A81" w:rsidRPr="00CE091B">
              <w:t xml:space="preserve">.   Eugene Don , Joel Lerner “ Basic business mathematics ” , </w:t>
            </w:r>
          </w:p>
          <w:p w14:paraId="13250724" w14:textId="77777777" w:rsidR="00B35A81" w:rsidRPr="00CE091B" w:rsidRDefault="00B35A81" w:rsidP="00B35A81">
            <w:pPr>
              <w:spacing w:line="360" w:lineRule="auto"/>
            </w:pPr>
            <w:r w:rsidRPr="00CE091B">
              <w:t xml:space="preserve">           </w:t>
            </w:r>
            <w:proofErr w:type="spellStart"/>
            <w:r w:rsidRPr="00CE091B">
              <w:t>Schaum</w:t>
            </w:r>
            <w:r w:rsidRPr="00CE091B">
              <w:rPr>
                <w:vertAlign w:val="superscript"/>
              </w:rPr>
              <w:t>,</w:t>
            </w:r>
            <w:r w:rsidRPr="00CE091B">
              <w:t>s</w:t>
            </w:r>
            <w:proofErr w:type="spellEnd"/>
            <w:r w:rsidRPr="00CE091B">
              <w:t xml:space="preserve"> outlines, Mc GRAW – HILL  2000.</w:t>
            </w:r>
          </w:p>
          <w:p w14:paraId="0E8FAECC" w14:textId="77777777" w:rsidR="00B35A81" w:rsidRPr="00CE091B" w:rsidRDefault="00B35A81" w:rsidP="00183923">
            <w:pPr>
              <w:pStyle w:val="NoSpacing"/>
              <w:rPr>
                <w:rFonts w:ascii="Calibri" w:hAnsi="Calibri"/>
                <w:i/>
              </w:rPr>
            </w:pPr>
          </w:p>
        </w:tc>
      </w:tr>
    </w:tbl>
    <w:tbl>
      <w:tblPr>
        <w:tblpPr w:leftFromText="180" w:rightFromText="180" w:vertAnchor="text" w:horzAnchor="margin" w:tblpY="4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390"/>
      </w:tblGrid>
      <w:tr w:rsidR="00D67209" w:rsidRPr="00CE091B" w14:paraId="396528FA" w14:textId="77777777" w:rsidTr="00A121FF">
        <w:tc>
          <w:tcPr>
            <w:tcW w:w="9108" w:type="dxa"/>
            <w:gridSpan w:val="2"/>
            <w:shd w:val="clear" w:color="auto" w:fill="B8CCE4"/>
          </w:tcPr>
          <w:p w14:paraId="3A8FD8F7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Plani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dizejnuar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i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mësimit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:  </w:t>
            </w:r>
          </w:p>
          <w:p w14:paraId="3B835BCA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CE091B" w14:paraId="5F60BC98" w14:textId="77777777" w:rsidTr="00A121FF">
        <w:tc>
          <w:tcPr>
            <w:tcW w:w="2718" w:type="dxa"/>
            <w:shd w:val="clear" w:color="auto" w:fill="B8CCE4"/>
          </w:tcPr>
          <w:p w14:paraId="78E1DB6E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  <w:r w:rsidRPr="00CE091B">
              <w:rPr>
                <w:rFonts w:ascii="Calibri" w:hAnsi="Calibri"/>
                <w:b/>
              </w:rPr>
              <w:t>Java</w:t>
            </w:r>
          </w:p>
        </w:tc>
        <w:tc>
          <w:tcPr>
            <w:tcW w:w="6390" w:type="dxa"/>
            <w:shd w:val="clear" w:color="auto" w:fill="B8CCE4"/>
          </w:tcPr>
          <w:p w14:paraId="0BABF849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Ligjerata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që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do </w:t>
            </w:r>
            <w:proofErr w:type="spellStart"/>
            <w:r w:rsidRPr="00CE091B">
              <w:rPr>
                <w:rFonts w:ascii="Calibri" w:hAnsi="Calibri"/>
                <w:b/>
              </w:rPr>
              <w:t>të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D67209" w:rsidRPr="00CE091B" w14:paraId="175355E2" w14:textId="77777777" w:rsidTr="00A121FF">
        <w:tc>
          <w:tcPr>
            <w:tcW w:w="2718" w:type="dxa"/>
          </w:tcPr>
          <w:p w14:paraId="1D2FF647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390" w:type="dxa"/>
          </w:tcPr>
          <w:p w14:paraId="5407BA37" w14:textId="77777777" w:rsidR="00B35A81" w:rsidRPr="00CE091B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 w:rsidRPr="00CE091B">
              <w:rPr>
                <w:b/>
                <w:lang w:val="it-IT"/>
              </w:rPr>
              <w:t>MATRICAT.</w:t>
            </w:r>
            <w:r w:rsidRPr="00CE091B">
              <w:rPr>
                <w:b/>
                <w:lang w:val="sq-AL"/>
              </w:rPr>
              <w:t xml:space="preserve"> PËRCAKTORËT</w:t>
            </w:r>
            <w:r w:rsidR="003E3E9A" w:rsidRPr="00CE091B">
              <w:rPr>
                <w:b/>
                <w:lang w:val="it-IT"/>
              </w:rPr>
              <w:t xml:space="preserve"> </w:t>
            </w:r>
          </w:p>
          <w:p w14:paraId="477FA134" w14:textId="77777777" w:rsidR="00B35A81" w:rsidRPr="00CE091B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CE091B">
              <w:t>Kuptimi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matricës</w:t>
            </w:r>
            <w:proofErr w:type="spellEnd"/>
          </w:p>
          <w:p w14:paraId="06581DD6" w14:textId="77777777" w:rsidR="00B35A81" w:rsidRPr="00CE091B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CE091B">
              <w:t>Shumëzimi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i</w:t>
            </w:r>
            <w:proofErr w:type="spellEnd"/>
            <w:r w:rsidRPr="00CE091B">
              <w:t xml:space="preserve"> matrices me </w:t>
            </w:r>
            <w:proofErr w:type="spellStart"/>
            <w:r w:rsidRPr="00CE091B">
              <w:t>numër</w:t>
            </w:r>
            <w:proofErr w:type="spellEnd"/>
            <w:r w:rsidRPr="00CE091B">
              <w:t xml:space="preserve">  </w:t>
            </w:r>
          </w:p>
          <w:p w14:paraId="7D7D5B54" w14:textId="77777777" w:rsidR="00B35A81" w:rsidRPr="00CE091B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CE091B">
              <w:t>Mbledhja</w:t>
            </w:r>
            <w:proofErr w:type="spellEnd"/>
            <w:r w:rsidRPr="00CE091B">
              <w:t xml:space="preserve"> e </w:t>
            </w:r>
            <w:proofErr w:type="spellStart"/>
            <w:r w:rsidRPr="00CE091B">
              <w:t>matricave</w:t>
            </w:r>
            <w:proofErr w:type="spellEnd"/>
            <w:r w:rsidRPr="00CE091B">
              <w:t xml:space="preserve">   </w:t>
            </w:r>
          </w:p>
          <w:p w14:paraId="4D259562" w14:textId="77777777" w:rsidR="00B35A81" w:rsidRPr="00CE091B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 xml:space="preserve">Shumëzimi i matrieve dhe fuqia e matricës katrore </w:t>
            </w:r>
          </w:p>
          <w:p w14:paraId="35E0B1C9" w14:textId="77777777" w:rsidR="00B35A81" w:rsidRPr="00CE091B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CE091B">
              <w:t>Fuqizimi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i</w:t>
            </w:r>
            <w:proofErr w:type="spellEnd"/>
            <w:r w:rsidRPr="00CE091B">
              <w:t xml:space="preserve"> matrices </w:t>
            </w:r>
          </w:p>
          <w:p w14:paraId="0811360D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CE091B" w14:paraId="7364C3CF" w14:textId="77777777" w:rsidTr="00A121FF">
        <w:tc>
          <w:tcPr>
            <w:tcW w:w="2718" w:type="dxa"/>
          </w:tcPr>
          <w:p w14:paraId="73128BAD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390" w:type="dxa"/>
          </w:tcPr>
          <w:p w14:paraId="29855E1D" w14:textId="77777777" w:rsidR="00B35A81" w:rsidRPr="00CE091B" w:rsidRDefault="00B35A81" w:rsidP="00B35A81">
            <w:pPr>
              <w:spacing w:line="360" w:lineRule="auto"/>
              <w:ind w:left="720"/>
              <w:rPr>
                <w:b/>
              </w:rPr>
            </w:pPr>
            <w:r w:rsidRPr="00CE091B">
              <w:rPr>
                <w:b/>
                <w:lang w:val="sq-AL"/>
              </w:rPr>
              <w:t>PËRCAKTORËT</w:t>
            </w:r>
            <w:r w:rsidR="003E3E9A" w:rsidRPr="00CE091B">
              <w:rPr>
                <w:b/>
              </w:rPr>
              <w:t xml:space="preserve"> </w:t>
            </w:r>
          </w:p>
          <w:p w14:paraId="7C785885" w14:textId="77777777" w:rsidR="00B35A81" w:rsidRPr="00CE091B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CE091B">
              <w:t>Përcaktorët</w:t>
            </w:r>
            <w:proofErr w:type="spellEnd"/>
            <w:r w:rsidRPr="00CE091B">
              <w:t xml:space="preserve"> </w:t>
            </w:r>
          </w:p>
          <w:p w14:paraId="2FE8EC4A" w14:textId="77777777" w:rsidR="00B35A81" w:rsidRPr="00CE091B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CE091B">
              <w:t>Matrica</w:t>
            </w:r>
            <w:proofErr w:type="spellEnd"/>
            <w:r w:rsidRPr="00CE091B">
              <w:t xml:space="preserve"> inverse </w:t>
            </w:r>
          </w:p>
          <w:p w14:paraId="15BDA408" w14:textId="77777777" w:rsidR="00B35A81" w:rsidRPr="00CE091B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CE091B">
              <w:t xml:space="preserve">Rangu </w:t>
            </w:r>
            <w:proofErr w:type="spellStart"/>
            <w:r w:rsidRPr="00CE091B">
              <w:t>i</w:t>
            </w:r>
            <w:proofErr w:type="spellEnd"/>
            <w:r w:rsidRPr="00CE091B">
              <w:t xml:space="preserve"> matrices </w:t>
            </w:r>
          </w:p>
          <w:p w14:paraId="274A95E2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CE091B" w14:paraId="7EDC1650" w14:textId="77777777" w:rsidTr="00A121FF">
        <w:tc>
          <w:tcPr>
            <w:tcW w:w="2718" w:type="dxa"/>
          </w:tcPr>
          <w:p w14:paraId="7BB8CBB0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CE091B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14:paraId="7B6B29ED" w14:textId="77777777" w:rsidR="00B35A81" w:rsidRPr="00CE091B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 w:rsidRPr="00CE091B">
              <w:rPr>
                <w:b/>
                <w:lang w:val="sq-AL"/>
              </w:rPr>
              <w:t>SISTEMET E EKUACIONEVE LINEARE</w:t>
            </w:r>
            <w:r w:rsidR="003E3E9A" w:rsidRPr="00CE091B">
              <w:rPr>
                <w:b/>
                <w:lang w:val="it-IT"/>
              </w:rPr>
              <w:t xml:space="preserve"> </w:t>
            </w:r>
          </w:p>
          <w:p w14:paraId="59346733" w14:textId="77777777" w:rsidR="00B35A81" w:rsidRPr="00CE091B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CE091B">
              <w:t>Sistemet</w:t>
            </w:r>
            <w:proofErr w:type="spellEnd"/>
            <w:r w:rsidRPr="00CE091B">
              <w:t xml:space="preserve"> e </w:t>
            </w:r>
            <w:proofErr w:type="spellStart"/>
            <w:r w:rsidRPr="00CE091B">
              <w:t>ekuacioneve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lineare</w:t>
            </w:r>
            <w:proofErr w:type="spellEnd"/>
            <w:r w:rsidRPr="00CE091B">
              <w:t xml:space="preserve"> </w:t>
            </w:r>
          </w:p>
          <w:p w14:paraId="4A680457" w14:textId="77777777" w:rsidR="00B35A81" w:rsidRPr="00CE091B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CE091B">
              <w:t>Rregulla</w:t>
            </w:r>
            <w:proofErr w:type="spellEnd"/>
            <w:r w:rsidRPr="00CE091B">
              <w:t xml:space="preserve"> e </w:t>
            </w:r>
            <w:proofErr w:type="spellStart"/>
            <w:r w:rsidRPr="00CE091B">
              <w:t>Krameri</w:t>
            </w:r>
            <w:proofErr w:type="spellEnd"/>
            <w:r w:rsidRPr="00CE091B">
              <w:t xml:space="preserve">  </w:t>
            </w:r>
          </w:p>
          <w:p w14:paraId="137B5E44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CE091B" w14:paraId="2C9CFFC3" w14:textId="77777777" w:rsidTr="00A121FF">
        <w:tc>
          <w:tcPr>
            <w:tcW w:w="2718" w:type="dxa"/>
          </w:tcPr>
          <w:p w14:paraId="5C51036E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390" w:type="dxa"/>
          </w:tcPr>
          <w:p w14:paraId="2AFD8348" w14:textId="77777777" w:rsidR="00B35A81" w:rsidRPr="00CE091B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 w:rsidRPr="00CE091B">
              <w:rPr>
                <w:b/>
                <w:lang w:val="sq-AL"/>
              </w:rPr>
              <w:t>SISTEMET E EKUACIONEVE LINEARE</w:t>
            </w:r>
            <w:r w:rsidR="003E3E9A" w:rsidRPr="00CE091B">
              <w:rPr>
                <w:b/>
                <w:lang w:val="it-IT"/>
              </w:rPr>
              <w:t xml:space="preserve"> </w:t>
            </w:r>
          </w:p>
          <w:p w14:paraId="5AA21F58" w14:textId="77777777" w:rsidR="00B35A81" w:rsidRPr="00CE091B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 xml:space="preserve">Zgjidhja e sistemit të ekuacioneve lineare me metoden e Gausit </w:t>
            </w:r>
          </w:p>
          <w:p w14:paraId="18996A08" w14:textId="77777777" w:rsidR="00B35A81" w:rsidRPr="00CE091B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CE091B">
              <w:t>Sistemet</w:t>
            </w:r>
            <w:proofErr w:type="spellEnd"/>
            <w:r w:rsidRPr="00CE091B">
              <w:t xml:space="preserve"> e </w:t>
            </w:r>
            <w:proofErr w:type="spellStart"/>
            <w:r w:rsidRPr="00CE091B">
              <w:t>ekuacioneve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lineare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homogjene</w:t>
            </w:r>
            <w:proofErr w:type="spellEnd"/>
            <w:r w:rsidRPr="00CE091B">
              <w:t xml:space="preserve"> </w:t>
            </w:r>
          </w:p>
          <w:p w14:paraId="5085806F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CE091B" w14:paraId="539F028A" w14:textId="77777777" w:rsidTr="00A121FF">
        <w:tc>
          <w:tcPr>
            <w:tcW w:w="2718" w:type="dxa"/>
          </w:tcPr>
          <w:p w14:paraId="1E0CA2B9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>:</w:t>
            </w:r>
            <w:r w:rsidRPr="00CE091B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65CB669A" w14:textId="77777777" w:rsidR="00B35A81" w:rsidRPr="00CE091B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</w:rPr>
            </w:pPr>
            <w:r w:rsidRPr="00CE091B">
              <w:rPr>
                <w:b/>
                <w:lang w:val="sq-AL"/>
              </w:rPr>
              <w:t>FUNKSIONI</w:t>
            </w:r>
            <w:r w:rsidR="003E3E9A" w:rsidRPr="00CE091B">
              <w:rPr>
                <w:b/>
              </w:rPr>
              <w:t xml:space="preserve"> </w:t>
            </w:r>
          </w:p>
          <w:p w14:paraId="472C0227" w14:textId="77777777" w:rsidR="00B35A81" w:rsidRPr="00CE091B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CE091B">
              <w:t>Kuptimi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funksionit</w:t>
            </w:r>
            <w:proofErr w:type="spellEnd"/>
          </w:p>
          <w:p w14:paraId="7E5B74B2" w14:textId="77777777" w:rsidR="00B35A81" w:rsidRPr="00CE091B" w:rsidRDefault="00B35A81" w:rsidP="00B35A81">
            <w:pPr>
              <w:numPr>
                <w:ilvl w:val="0"/>
                <w:numId w:val="5"/>
              </w:numPr>
              <w:spacing w:line="360" w:lineRule="auto"/>
            </w:pPr>
            <w:proofErr w:type="spellStart"/>
            <w:r w:rsidRPr="00CE091B">
              <w:t>Mënyra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të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dhënjes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së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funksionit</w:t>
            </w:r>
            <w:proofErr w:type="spellEnd"/>
            <w:r w:rsidRPr="00CE091B">
              <w:t xml:space="preserve"> </w:t>
            </w:r>
          </w:p>
          <w:p w14:paraId="1598CB66" w14:textId="77777777" w:rsidR="00B35A81" w:rsidRPr="00CE091B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lang w:val="it-IT"/>
              </w:rPr>
            </w:pPr>
            <w:r w:rsidRPr="00CE091B">
              <w:rPr>
                <w:lang w:val="it-IT"/>
              </w:rPr>
              <w:t>Llojet e pasqyrimeve . Kompozimi,pasqyrimi inverz</w:t>
            </w:r>
          </w:p>
          <w:p w14:paraId="21BFCFEA" w14:textId="77777777" w:rsidR="00B35A81" w:rsidRPr="00CE091B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lang w:val="it-IT"/>
              </w:rPr>
            </w:pPr>
            <w:r w:rsidRPr="00CE091B">
              <w:rPr>
                <w:lang w:val="it-IT"/>
              </w:rPr>
              <w:t xml:space="preserve">Disa klasa të veqanta funksionale  </w:t>
            </w:r>
            <w:r w:rsidRPr="00CE091B">
              <w:rPr>
                <w:lang w:val="it-IT"/>
              </w:rPr>
              <w:tab/>
            </w:r>
          </w:p>
          <w:p w14:paraId="5697FEE7" w14:textId="77777777" w:rsidR="00B35A81" w:rsidRPr="00CE091B" w:rsidRDefault="00B35A81" w:rsidP="00B35A81">
            <w:pPr>
              <w:numPr>
                <w:ilvl w:val="0"/>
                <w:numId w:val="5"/>
              </w:numPr>
              <w:spacing w:line="360" w:lineRule="auto"/>
            </w:pPr>
            <w:proofErr w:type="spellStart"/>
            <w:r w:rsidRPr="00CE091B">
              <w:t>Funksioni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çift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dhe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tek</w:t>
            </w:r>
            <w:proofErr w:type="spellEnd"/>
            <w:r w:rsidRPr="00CE091B">
              <w:t xml:space="preserve">  </w:t>
            </w:r>
          </w:p>
          <w:p w14:paraId="201AB4EB" w14:textId="77777777" w:rsidR="00B35A81" w:rsidRPr="00CE091B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</w:pPr>
            <w:proofErr w:type="spellStart"/>
            <w:r w:rsidRPr="00CE091B">
              <w:t>Funksionet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periodike</w:t>
            </w:r>
            <w:proofErr w:type="spellEnd"/>
            <w:r w:rsidRPr="00CE091B">
              <w:t xml:space="preserve"> </w:t>
            </w:r>
          </w:p>
          <w:p w14:paraId="3B9B5C69" w14:textId="77777777" w:rsidR="00B35A81" w:rsidRPr="00CE091B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</w:pPr>
            <w:proofErr w:type="spellStart"/>
            <w:r w:rsidRPr="00CE091B">
              <w:t>Kufizueshmëria</w:t>
            </w:r>
            <w:proofErr w:type="spellEnd"/>
            <w:r w:rsidRPr="00CE091B">
              <w:t xml:space="preserve"> e </w:t>
            </w:r>
            <w:proofErr w:type="spellStart"/>
            <w:r w:rsidRPr="00CE091B">
              <w:t>funksioneve</w:t>
            </w:r>
            <w:proofErr w:type="spellEnd"/>
            <w:r w:rsidRPr="00CE091B">
              <w:t xml:space="preserve"> </w:t>
            </w:r>
          </w:p>
          <w:p w14:paraId="5234F518" w14:textId="77777777" w:rsidR="00B35A81" w:rsidRPr="00CE091B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</w:pPr>
            <w:proofErr w:type="spellStart"/>
            <w:r w:rsidRPr="00CE091B">
              <w:t>Funksionet</w:t>
            </w:r>
            <w:proofErr w:type="spellEnd"/>
            <w:r w:rsidRPr="00CE091B">
              <w:t xml:space="preserve"> monotone </w:t>
            </w:r>
          </w:p>
          <w:p w14:paraId="54AB8876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CE091B" w14:paraId="6DA530E0" w14:textId="77777777" w:rsidTr="00A121FF">
        <w:tc>
          <w:tcPr>
            <w:tcW w:w="2718" w:type="dxa"/>
          </w:tcPr>
          <w:p w14:paraId="163142A6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CE091B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14:paraId="7AD69DF6" w14:textId="77777777" w:rsidR="00B35A81" w:rsidRPr="00CE091B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 w:rsidRPr="00CE091B">
              <w:rPr>
                <w:b/>
                <w:lang w:val="sq-AL"/>
              </w:rPr>
              <w:t>LIMITI I VARGUT</w:t>
            </w:r>
            <w:r w:rsidR="003E3E9A" w:rsidRPr="00CE091B">
              <w:rPr>
                <w:b/>
                <w:lang w:val="it-IT"/>
              </w:rPr>
              <w:t xml:space="preserve"> </w:t>
            </w:r>
          </w:p>
          <w:p w14:paraId="1676E766" w14:textId="77777777" w:rsidR="00B35A81" w:rsidRPr="00CE091B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</w:pPr>
            <w:proofErr w:type="spellStart"/>
            <w:r w:rsidRPr="00CE091B">
              <w:t>Kuptimi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vargut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numerik</w:t>
            </w:r>
            <w:proofErr w:type="spellEnd"/>
            <w:r w:rsidRPr="00CE091B">
              <w:t xml:space="preserve"> </w:t>
            </w:r>
            <w:r w:rsidRPr="00CE091B">
              <w:tab/>
            </w:r>
          </w:p>
          <w:p w14:paraId="6A97DF70" w14:textId="77777777" w:rsidR="00B35A81" w:rsidRPr="00CE091B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 xml:space="preserve">Monotonia dhe kufizueshmëria e vargut numerik </w:t>
            </w:r>
          </w:p>
          <w:p w14:paraId="5F63AC0B" w14:textId="77777777" w:rsidR="00B35A81" w:rsidRPr="00CE091B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</w:pPr>
            <w:proofErr w:type="spellStart"/>
            <w:r w:rsidRPr="00CE091B">
              <w:t>Limiti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vargut</w:t>
            </w:r>
            <w:proofErr w:type="spellEnd"/>
            <w:r w:rsidRPr="00CE091B">
              <w:t xml:space="preserve"> </w:t>
            </w:r>
          </w:p>
          <w:p w14:paraId="0DCC1278" w14:textId="77777777" w:rsidR="00B35A81" w:rsidRPr="00CE091B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 xml:space="preserve">Rregullat në lidhje me limitet e vargjeve </w:t>
            </w:r>
          </w:p>
          <w:p w14:paraId="68ED2B5B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CE091B" w14:paraId="238C7AC2" w14:textId="77777777" w:rsidTr="00A121FF">
        <w:tc>
          <w:tcPr>
            <w:tcW w:w="2718" w:type="dxa"/>
          </w:tcPr>
          <w:p w14:paraId="7550F403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>:</w:t>
            </w:r>
            <w:r w:rsidRPr="00CE091B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3DAE13FF" w14:textId="77777777" w:rsidR="00B35A81" w:rsidRPr="00CE091B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 w:rsidRPr="00CE091B">
              <w:rPr>
                <w:b/>
                <w:lang w:val="sq-AL"/>
              </w:rPr>
              <w:t xml:space="preserve">PROGRESIONI ARITMETIK DHE GJEOMETRIK </w:t>
            </w:r>
          </w:p>
          <w:p w14:paraId="5A41EFAF" w14:textId="77777777" w:rsidR="00B35A81" w:rsidRPr="00CE091B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</w:pPr>
            <w:proofErr w:type="spellStart"/>
            <w:r w:rsidRPr="00CE091B">
              <w:t>Progresioni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aritmetik</w:t>
            </w:r>
            <w:proofErr w:type="spellEnd"/>
            <w:r w:rsidRPr="00CE091B">
              <w:t xml:space="preserve"> </w:t>
            </w:r>
          </w:p>
          <w:p w14:paraId="2E94E272" w14:textId="77777777" w:rsidR="00B35A81" w:rsidRPr="00CE091B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</w:pPr>
            <w:r w:rsidRPr="00CE091B">
              <w:t xml:space="preserve">Shuma e n </w:t>
            </w:r>
            <w:proofErr w:type="spellStart"/>
            <w:r w:rsidRPr="00CE091B">
              <w:t>kufizave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të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progresionit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aritmetik</w:t>
            </w:r>
            <w:proofErr w:type="spellEnd"/>
            <w:r w:rsidRPr="00CE091B">
              <w:t xml:space="preserve"> </w:t>
            </w:r>
          </w:p>
          <w:p w14:paraId="20BFE909" w14:textId="77777777" w:rsidR="00B35A81" w:rsidRPr="00CE091B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</w:pPr>
            <w:proofErr w:type="spellStart"/>
            <w:r w:rsidRPr="00CE091B">
              <w:t>Progresioni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gjeometrik</w:t>
            </w:r>
            <w:proofErr w:type="spellEnd"/>
            <w:r w:rsidRPr="00CE091B">
              <w:t xml:space="preserve"> </w:t>
            </w:r>
          </w:p>
          <w:p w14:paraId="7D5BCBE4" w14:textId="77777777" w:rsidR="00B35A81" w:rsidRPr="00CE091B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 xml:space="preserve">Shuma e n kufizave të progresionit gjeometrik </w:t>
            </w:r>
          </w:p>
          <w:p w14:paraId="45A9F0EC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CE091B" w14:paraId="21417560" w14:textId="77777777" w:rsidTr="00A121FF">
        <w:tc>
          <w:tcPr>
            <w:tcW w:w="2718" w:type="dxa"/>
          </w:tcPr>
          <w:p w14:paraId="5F4E22F7" w14:textId="77777777" w:rsidR="00D67209" w:rsidRPr="00CE091B" w:rsidRDefault="00D67209" w:rsidP="00D67209">
            <w:pPr>
              <w:rPr>
                <w:rFonts w:ascii="Calibri" w:hAnsi="Calibri"/>
                <w:b/>
                <w:i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>:</w:t>
            </w:r>
            <w:r w:rsidRPr="00CE091B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7C97F5C7" w14:textId="79E4AE8F" w:rsidR="00B35A81" w:rsidRPr="00CE091B" w:rsidRDefault="008A2181" w:rsidP="008A2181">
            <w:pPr>
              <w:spacing w:line="360" w:lineRule="auto"/>
              <w:ind w:left="720"/>
              <w:jc w:val="both"/>
            </w:pPr>
            <w:proofErr w:type="spellStart"/>
            <w:r w:rsidRPr="00CE091B">
              <w:t>Kollokfiumi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i</w:t>
            </w:r>
            <w:proofErr w:type="spellEnd"/>
            <w:r w:rsidRPr="00CE091B">
              <w:t xml:space="preserve"> pare</w:t>
            </w:r>
          </w:p>
          <w:p w14:paraId="6CBCC794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CE091B" w14:paraId="64C7F598" w14:textId="77777777" w:rsidTr="00A121FF">
        <w:tc>
          <w:tcPr>
            <w:tcW w:w="2718" w:type="dxa"/>
          </w:tcPr>
          <w:p w14:paraId="67409A0C" w14:textId="77777777" w:rsidR="00D67209" w:rsidRPr="00CE091B" w:rsidRDefault="00D67209" w:rsidP="00D67209">
            <w:pPr>
              <w:rPr>
                <w:rFonts w:ascii="Calibri" w:hAnsi="Calibri"/>
                <w:b/>
                <w:i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>:</w:t>
            </w:r>
            <w:r w:rsidRPr="00CE091B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31EEE174" w14:textId="77777777" w:rsidR="008A2181" w:rsidRPr="00CE091B" w:rsidRDefault="008A2181" w:rsidP="008A21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 w:rsidRPr="00CE091B">
              <w:rPr>
                <w:b/>
                <w:lang w:val="sq-AL"/>
              </w:rPr>
              <w:t>LIMITI I FUNKSIONIT</w:t>
            </w:r>
            <w:r w:rsidRPr="00CE091B">
              <w:rPr>
                <w:b/>
                <w:lang w:val="it-IT"/>
              </w:rPr>
              <w:t xml:space="preserve"> </w:t>
            </w:r>
          </w:p>
          <w:p w14:paraId="344BF9E1" w14:textId="77777777" w:rsidR="008A2181" w:rsidRPr="00CE091B" w:rsidRDefault="008A2181" w:rsidP="008A2181">
            <w:pPr>
              <w:numPr>
                <w:ilvl w:val="0"/>
                <w:numId w:val="7"/>
              </w:numPr>
              <w:spacing w:line="360" w:lineRule="auto"/>
              <w:jc w:val="both"/>
            </w:pPr>
            <w:proofErr w:type="spellStart"/>
            <w:r w:rsidRPr="00CE091B">
              <w:t>Kuptimi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limitit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të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funksionit</w:t>
            </w:r>
            <w:proofErr w:type="spellEnd"/>
            <w:r w:rsidRPr="00CE091B">
              <w:t xml:space="preserve"> </w:t>
            </w:r>
          </w:p>
          <w:p w14:paraId="297E23FB" w14:textId="77777777" w:rsidR="008A2181" w:rsidRPr="00CE091B" w:rsidRDefault="008A2181" w:rsidP="008A2181">
            <w:pPr>
              <w:spacing w:line="360" w:lineRule="auto"/>
              <w:ind w:left="360"/>
              <w:rPr>
                <w:b/>
                <w:lang w:val="it-IT"/>
              </w:rPr>
            </w:pPr>
          </w:p>
          <w:p w14:paraId="3462A4B6" w14:textId="7C6428CC" w:rsidR="00B35A81" w:rsidRPr="00CE091B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 w:rsidRPr="00CE091B">
              <w:rPr>
                <w:b/>
                <w:lang w:val="sq-AL"/>
              </w:rPr>
              <w:t>DERIVATI I FUNKSIONIT</w:t>
            </w:r>
            <w:r w:rsidR="003E3E9A" w:rsidRPr="00CE091B">
              <w:rPr>
                <w:b/>
                <w:lang w:val="it-IT"/>
              </w:rPr>
              <w:t xml:space="preserve"> </w:t>
            </w:r>
          </w:p>
          <w:p w14:paraId="4755B89A" w14:textId="77777777" w:rsidR="00B35A81" w:rsidRPr="00CE091B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</w:pPr>
            <w:proofErr w:type="spellStart"/>
            <w:r w:rsidRPr="00CE091B">
              <w:t>Kuptimi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derivatit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të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funksionit</w:t>
            </w:r>
            <w:proofErr w:type="spellEnd"/>
            <w:r w:rsidRPr="00CE091B">
              <w:t xml:space="preserve"> </w:t>
            </w:r>
          </w:p>
          <w:p w14:paraId="3E97C7A8" w14:textId="77777777" w:rsidR="00B35A81" w:rsidRPr="00CE091B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</w:pPr>
            <w:proofErr w:type="spellStart"/>
            <w:r w:rsidRPr="00CE091B">
              <w:t>Rregullat</w:t>
            </w:r>
            <w:proofErr w:type="spellEnd"/>
            <w:r w:rsidRPr="00CE091B">
              <w:t xml:space="preserve"> e </w:t>
            </w:r>
            <w:proofErr w:type="spellStart"/>
            <w:r w:rsidRPr="00CE091B">
              <w:t>derivimit</w:t>
            </w:r>
            <w:proofErr w:type="spellEnd"/>
            <w:r w:rsidRPr="00CE091B">
              <w:t xml:space="preserve">  </w:t>
            </w:r>
          </w:p>
          <w:p w14:paraId="5FD35E75" w14:textId="77777777" w:rsidR="00B35A81" w:rsidRPr="00CE091B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</w:pPr>
            <w:proofErr w:type="spellStart"/>
            <w:r w:rsidRPr="00CE091B">
              <w:t>Tabela</w:t>
            </w:r>
            <w:proofErr w:type="spellEnd"/>
            <w:r w:rsidRPr="00CE091B">
              <w:t xml:space="preserve"> e </w:t>
            </w:r>
            <w:proofErr w:type="spellStart"/>
            <w:r w:rsidRPr="00CE091B">
              <w:t>formulave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dhe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rregullave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themelore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të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derivimit</w:t>
            </w:r>
            <w:proofErr w:type="spellEnd"/>
            <w:r w:rsidRPr="00CE091B">
              <w:t xml:space="preserve"> </w:t>
            </w:r>
          </w:p>
          <w:p w14:paraId="4ADB93F5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CE091B" w14:paraId="0BFCE66F" w14:textId="77777777" w:rsidTr="00A121FF">
        <w:tc>
          <w:tcPr>
            <w:tcW w:w="2718" w:type="dxa"/>
          </w:tcPr>
          <w:p w14:paraId="6625AF05" w14:textId="77777777" w:rsidR="00D67209" w:rsidRPr="00CE091B" w:rsidRDefault="00D67209" w:rsidP="00D67209">
            <w:pPr>
              <w:rPr>
                <w:rFonts w:ascii="Calibri" w:hAnsi="Calibri"/>
                <w:b/>
                <w:i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390" w:type="dxa"/>
          </w:tcPr>
          <w:p w14:paraId="4EB834BF" w14:textId="77777777" w:rsidR="00B35A81" w:rsidRPr="00CE091B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 w:rsidRPr="00CE091B">
              <w:rPr>
                <w:b/>
                <w:lang w:val="sq-AL"/>
              </w:rPr>
              <w:t>DERIVATI I FUNKSIONIT</w:t>
            </w:r>
            <w:r w:rsidR="003E3E9A" w:rsidRPr="00CE091B">
              <w:rPr>
                <w:b/>
                <w:lang w:val="it-IT"/>
              </w:rPr>
              <w:t xml:space="preserve"> </w:t>
            </w:r>
          </w:p>
          <w:p w14:paraId="0BCC6CBD" w14:textId="77777777" w:rsidR="00B35A81" w:rsidRPr="00CE091B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</w:pPr>
            <w:proofErr w:type="spellStart"/>
            <w:r w:rsidRPr="00CE091B">
              <w:t>Kuptimi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gjeometrik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derivatit</w:t>
            </w:r>
            <w:proofErr w:type="spellEnd"/>
            <w:r w:rsidRPr="00CE091B">
              <w:t xml:space="preserve"> </w:t>
            </w:r>
          </w:p>
          <w:p w14:paraId="3C7450F9" w14:textId="77777777" w:rsidR="00B35A81" w:rsidRPr="00CE091B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>Kuptimi i diferencialit dhe interpretimi gjeometrik i tij.</w:t>
            </w:r>
          </w:p>
          <w:p w14:paraId="555330C7" w14:textId="77777777" w:rsidR="00B35A81" w:rsidRPr="00CE091B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</w:pPr>
            <w:proofErr w:type="spellStart"/>
            <w:r w:rsidRPr="00CE091B">
              <w:t>Derivatet</w:t>
            </w:r>
            <w:proofErr w:type="spellEnd"/>
            <w:r w:rsidRPr="00CE091B">
              <w:t xml:space="preserve"> e </w:t>
            </w:r>
            <w:proofErr w:type="spellStart"/>
            <w:r w:rsidRPr="00CE091B">
              <w:t>rendeve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të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larta</w:t>
            </w:r>
            <w:proofErr w:type="spellEnd"/>
            <w:r w:rsidRPr="00CE091B">
              <w:t xml:space="preserve"> </w:t>
            </w:r>
          </w:p>
          <w:p w14:paraId="738337B4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CE091B" w14:paraId="6ABA9D9A" w14:textId="77777777" w:rsidTr="00A121FF">
        <w:tc>
          <w:tcPr>
            <w:tcW w:w="2718" w:type="dxa"/>
          </w:tcPr>
          <w:p w14:paraId="0020F57D" w14:textId="77777777" w:rsidR="00D67209" w:rsidRPr="00CE091B" w:rsidRDefault="00D67209" w:rsidP="00D67209">
            <w:pPr>
              <w:rPr>
                <w:rFonts w:ascii="Calibri" w:hAnsi="Calibri"/>
                <w:b/>
                <w:i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CE091B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14:paraId="0B7662A1" w14:textId="77777777" w:rsidR="00B35A81" w:rsidRPr="00CE091B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sq-AL"/>
              </w:rPr>
            </w:pPr>
            <w:r w:rsidRPr="00CE091B">
              <w:rPr>
                <w:b/>
                <w:lang w:val="sq-AL"/>
              </w:rPr>
              <w:t>ZBATIMI I DE</w:t>
            </w:r>
            <w:r w:rsidR="003E3E9A" w:rsidRPr="00CE091B">
              <w:rPr>
                <w:b/>
                <w:lang w:val="sq-AL"/>
              </w:rPr>
              <w:t xml:space="preserve">RIVATIT TË FUNKSIONIT </w:t>
            </w:r>
          </w:p>
          <w:p w14:paraId="57B26007" w14:textId="77777777" w:rsidR="00B35A81" w:rsidRPr="00CE091B" w:rsidRDefault="00B35A81" w:rsidP="00B35A81">
            <w:pPr>
              <w:numPr>
                <w:ilvl w:val="0"/>
                <w:numId w:val="9"/>
              </w:numPr>
              <w:spacing w:line="360" w:lineRule="auto"/>
            </w:pPr>
            <w:proofErr w:type="spellStart"/>
            <w:r w:rsidRPr="00CE091B">
              <w:t>Monotonia</w:t>
            </w:r>
            <w:proofErr w:type="spellEnd"/>
            <w:r w:rsidRPr="00CE091B">
              <w:t xml:space="preserve"> e </w:t>
            </w:r>
            <w:proofErr w:type="spellStart"/>
            <w:r w:rsidRPr="00CE091B">
              <w:t>funksionit</w:t>
            </w:r>
            <w:proofErr w:type="spellEnd"/>
            <w:r w:rsidRPr="00CE091B">
              <w:t xml:space="preserve">  </w:t>
            </w:r>
          </w:p>
          <w:p w14:paraId="711AD4D5" w14:textId="77777777" w:rsidR="00B35A81" w:rsidRPr="00CE091B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</w:pPr>
            <w:proofErr w:type="spellStart"/>
            <w:r w:rsidRPr="00CE091B">
              <w:t>Ekstremumet</w:t>
            </w:r>
            <w:proofErr w:type="spellEnd"/>
            <w:r w:rsidRPr="00CE091B">
              <w:t xml:space="preserve">  e </w:t>
            </w:r>
            <w:proofErr w:type="spellStart"/>
            <w:r w:rsidRPr="00CE091B">
              <w:t>funksionit</w:t>
            </w:r>
            <w:proofErr w:type="spellEnd"/>
            <w:r w:rsidRPr="00CE091B">
              <w:t>.</w:t>
            </w:r>
          </w:p>
          <w:p w14:paraId="2D63DA4E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CE091B" w14:paraId="4742B99F" w14:textId="77777777" w:rsidTr="00A121FF">
        <w:tc>
          <w:tcPr>
            <w:tcW w:w="2718" w:type="dxa"/>
          </w:tcPr>
          <w:p w14:paraId="143D10CA" w14:textId="77777777" w:rsidR="00D67209" w:rsidRPr="00CE091B" w:rsidRDefault="00D67209" w:rsidP="00D67209">
            <w:pPr>
              <w:rPr>
                <w:rFonts w:ascii="Calibri" w:hAnsi="Calibri"/>
                <w:b/>
                <w:i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390" w:type="dxa"/>
          </w:tcPr>
          <w:p w14:paraId="05B9C1D2" w14:textId="77777777" w:rsidR="00B35A81" w:rsidRPr="00CE091B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sq-AL"/>
              </w:rPr>
            </w:pPr>
            <w:r w:rsidRPr="00CE091B">
              <w:rPr>
                <w:b/>
                <w:lang w:val="sq-AL"/>
              </w:rPr>
              <w:t xml:space="preserve">ZBATIMI I </w:t>
            </w:r>
            <w:r w:rsidR="003E3E9A" w:rsidRPr="00CE091B">
              <w:rPr>
                <w:b/>
                <w:lang w:val="sq-AL"/>
              </w:rPr>
              <w:t xml:space="preserve">DERIVATIT TË FUNKSIONIT </w:t>
            </w:r>
          </w:p>
          <w:p w14:paraId="424D3DC0" w14:textId="77777777" w:rsidR="00B35A81" w:rsidRPr="00CE091B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 xml:space="preserve">Përkulshmëria e lakores. Pika e infleksionit </w:t>
            </w:r>
          </w:p>
          <w:p w14:paraId="2846CBE3" w14:textId="77777777" w:rsidR="00B35A81" w:rsidRPr="00CE091B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 xml:space="preserve">Plani i përgjithshëm i shqyrtimit të funksionit dhe ndërtimit të grafikut të tij </w:t>
            </w:r>
          </w:p>
          <w:p w14:paraId="3F0894D6" w14:textId="77777777" w:rsidR="00D67209" w:rsidRPr="00CE091B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CE091B" w14:paraId="4FBB55CA" w14:textId="77777777" w:rsidTr="00A121FF">
        <w:tc>
          <w:tcPr>
            <w:tcW w:w="2718" w:type="dxa"/>
          </w:tcPr>
          <w:p w14:paraId="65D7E778" w14:textId="77777777" w:rsidR="00D67209" w:rsidRPr="00CE091B" w:rsidRDefault="00D67209" w:rsidP="00D67209">
            <w:pPr>
              <w:rPr>
                <w:rFonts w:ascii="Calibri" w:hAnsi="Calibri"/>
                <w:b/>
                <w:i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390" w:type="dxa"/>
          </w:tcPr>
          <w:p w14:paraId="26D7D736" w14:textId="16B68DA4" w:rsidR="00437E68" w:rsidRPr="00CE091B" w:rsidRDefault="00437E68" w:rsidP="00CE091B">
            <w:pPr>
              <w:spacing w:line="360" w:lineRule="auto"/>
              <w:rPr>
                <w:b/>
                <w:lang w:val="sq-AL"/>
              </w:rPr>
            </w:pPr>
          </w:p>
          <w:p w14:paraId="4B2C9BCE" w14:textId="77777777" w:rsidR="008A2181" w:rsidRPr="00CE091B" w:rsidRDefault="008A2181" w:rsidP="008A21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 w:rsidRPr="00CE091B">
              <w:rPr>
                <w:b/>
                <w:lang w:val="sq-AL"/>
              </w:rPr>
              <w:t xml:space="preserve">INTEGRALI I PACAKTUAR </w:t>
            </w:r>
          </w:p>
          <w:p w14:paraId="096207D4" w14:textId="77777777" w:rsidR="008A2181" w:rsidRPr="00CE091B" w:rsidRDefault="008A2181" w:rsidP="008A2181">
            <w:pPr>
              <w:numPr>
                <w:ilvl w:val="0"/>
                <w:numId w:val="9"/>
              </w:numPr>
              <w:spacing w:line="360" w:lineRule="auto"/>
              <w:jc w:val="both"/>
            </w:pPr>
            <w:proofErr w:type="spellStart"/>
            <w:r w:rsidRPr="00CE091B">
              <w:t>Integrali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pacaktuar</w:t>
            </w:r>
            <w:proofErr w:type="spellEnd"/>
          </w:p>
          <w:p w14:paraId="10D30944" w14:textId="77777777" w:rsidR="008A2181" w:rsidRPr="00CE091B" w:rsidRDefault="008A2181" w:rsidP="008A2181">
            <w:pPr>
              <w:numPr>
                <w:ilvl w:val="0"/>
                <w:numId w:val="9"/>
              </w:numPr>
              <w:spacing w:line="360" w:lineRule="auto"/>
              <w:rPr>
                <w:lang w:val="it-IT"/>
              </w:rPr>
            </w:pPr>
            <w:r w:rsidRPr="00CE091B">
              <w:rPr>
                <w:lang w:val="it-IT"/>
              </w:rPr>
              <w:t>Kuptimi dhe vetitë e integralit të pacaktuar</w:t>
            </w:r>
          </w:p>
          <w:p w14:paraId="0B17207E" w14:textId="77777777" w:rsidR="008A2181" w:rsidRPr="00CE091B" w:rsidRDefault="008A2181" w:rsidP="008A2181">
            <w:pPr>
              <w:numPr>
                <w:ilvl w:val="0"/>
                <w:numId w:val="9"/>
              </w:numPr>
              <w:spacing w:line="360" w:lineRule="auto"/>
              <w:ind w:right="-180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>Dy metoda temelore të integrimit</w:t>
            </w:r>
          </w:p>
          <w:p w14:paraId="11462A63" w14:textId="77777777" w:rsidR="008A2181" w:rsidRPr="00CE091B" w:rsidRDefault="008A2181" w:rsidP="008A2181">
            <w:pPr>
              <w:numPr>
                <w:ilvl w:val="0"/>
                <w:numId w:val="9"/>
              </w:numPr>
              <w:spacing w:line="360" w:lineRule="auto"/>
              <w:jc w:val="both"/>
            </w:pPr>
            <w:proofErr w:type="spellStart"/>
            <w:r w:rsidRPr="00CE091B">
              <w:t>Metoda</w:t>
            </w:r>
            <w:proofErr w:type="spellEnd"/>
            <w:r w:rsidRPr="00CE091B">
              <w:t xml:space="preserve"> e </w:t>
            </w:r>
            <w:proofErr w:type="spellStart"/>
            <w:r w:rsidRPr="00CE091B">
              <w:t>zëvendësimit</w:t>
            </w:r>
            <w:proofErr w:type="spellEnd"/>
            <w:r w:rsidRPr="00CE091B">
              <w:t xml:space="preserve"> </w:t>
            </w:r>
          </w:p>
          <w:p w14:paraId="4BD4DCAC" w14:textId="77777777" w:rsidR="008A2181" w:rsidRPr="00CE091B" w:rsidRDefault="008A2181" w:rsidP="008A2181">
            <w:pPr>
              <w:numPr>
                <w:ilvl w:val="0"/>
                <w:numId w:val="9"/>
              </w:numPr>
              <w:spacing w:line="360" w:lineRule="auto"/>
              <w:jc w:val="both"/>
            </w:pPr>
            <w:proofErr w:type="spellStart"/>
            <w:r w:rsidRPr="00CE091B">
              <w:t>Metoda</w:t>
            </w:r>
            <w:proofErr w:type="spellEnd"/>
            <w:r w:rsidRPr="00CE091B">
              <w:t xml:space="preserve"> e </w:t>
            </w:r>
            <w:proofErr w:type="spellStart"/>
            <w:r w:rsidRPr="00CE091B">
              <w:t>integrimit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të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pjesëshëm</w:t>
            </w:r>
            <w:proofErr w:type="spellEnd"/>
          </w:p>
          <w:p w14:paraId="41680CAE" w14:textId="77777777" w:rsidR="00D67209" w:rsidRPr="00CE091B" w:rsidRDefault="00D67209" w:rsidP="00437E68">
            <w:pPr>
              <w:spacing w:line="360" w:lineRule="auto"/>
              <w:ind w:left="720"/>
              <w:jc w:val="both"/>
              <w:rPr>
                <w:rFonts w:ascii="Calibri" w:hAnsi="Calibri"/>
                <w:b/>
              </w:rPr>
            </w:pPr>
          </w:p>
        </w:tc>
      </w:tr>
      <w:tr w:rsidR="00437E68" w:rsidRPr="00CE091B" w14:paraId="723580D7" w14:textId="77777777" w:rsidTr="00A121FF">
        <w:tc>
          <w:tcPr>
            <w:tcW w:w="2718" w:type="dxa"/>
          </w:tcPr>
          <w:p w14:paraId="60D6F368" w14:textId="77777777" w:rsidR="00437E68" w:rsidRPr="00CE091B" w:rsidRDefault="00437E68" w:rsidP="00437E68">
            <w:pPr>
              <w:rPr>
                <w:rFonts w:ascii="Calibri" w:hAnsi="Calibri"/>
                <w:b/>
                <w:i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390" w:type="dxa"/>
          </w:tcPr>
          <w:p w14:paraId="16DD25AE" w14:textId="77777777" w:rsidR="008A2181" w:rsidRPr="00CE091B" w:rsidRDefault="008A2181" w:rsidP="008A21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 w:rsidRPr="00CE091B">
              <w:rPr>
                <w:b/>
                <w:lang w:val="sq-AL"/>
              </w:rPr>
              <w:t>INTEGRALI I CAKTUAR</w:t>
            </w:r>
            <w:r w:rsidRPr="00CE091B">
              <w:rPr>
                <w:b/>
                <w:lang w:val="it-IT"/>
              </w:rPr>
              <w:t xml:space="preserve"> </w:t>
            </w:r>
          </w:p>
          <w:p w14:paraId="3CFB4506" w14:textId="77777777" w:rsidR="008A2181" w:rsidRPr="00CE091B" w:rsidRDefault="008A2181" w:rsidP="008A2181">
            <w:pPr>
              <w:numPr>
                <w:ilvl w:val="0"/>
                <w:numId w:val="10"/>
              </w:numPr>
              <w:spacing w:line="360" w:lineRule="auto"/>
              <w:jc w:val="both"/>
            </w:pPr>
            <w:proofErr w:type="spellStart"/>
            <w:r w:rsidRPr="00CE091B">
              <w:t>Integrali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i</w:t>
            </w:r>
            <w:proofErr w:type="spellEnd"/>
            <w:r w:rsidRPr="00CE091B">
              <w:t xml:space="preserve"> </w:t>
            </w:r>
            <w:proofErr w:type="spellStart"/>
            <w:r w:rsidRPr="00CE091B">
              <w:t>caktuar</w:t>
            </w:r>
            <w:proofErr w:type="spellEnd"/>
          </w:p>
          <w:p w14:paraId="0E93D598" w14:textId="77777777" w:rsidR="008A2181" w:rsidRPr="00CE091B" w:rsidRDefault="008A2181" w:rsidP="008A2181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>Metoda për njehsimin e integralit të caktuar</w:t>
            </w:r>
          </w:p>
          <w:p w14:paraId="5875D699" w14:textId="77777777" w:rsidR="008A2181" w:rsidRPr="00CE091B" w:rsidRDefault="008A2181" w:rsidP="008A2181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>Integrimi me anen e zëvendësimit</w:t>
            </w:r>
          </w:p>
          <w:p w14:paraId="3BB69621" w14:textId="77777777" w:rsidR="008A2181" w:rsidRPr="00CE091B" w:rsidRDefault="008A2181" w:rsidP="008A2181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 xml:space="preserve">Integrimi me pjesë </w:t>
            </w:r>
          </w:p>
          <w:p w14:paraId="3EAC473B" w14:textId="495EA90C" w:rsidR="00437E68" w:rsidRPr="00CE091B" w:rsidRDefault="008A2181" w:rsidP="008A2181">
            <w:pPr>
              <w:spacing w:line="360" w:lineRule="auto"/>
              <w:ind w:left="360"/>
              <w:jc w:val="both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Ekuacionet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diferenciale</w:t>
            </w:r>
            <w:proofErr w:type="spellEnd"/>
          </w:p>
        </w:tc>
      </w:tr>
      <w:tr w:rsidR="00437E68" w:rsidRPr="00CE091B" w14:paraId="2BFCB886" w14:textId="77777777" w:rsidTr="00A121FF">
        <w:tc>
          <w:tcPr>
            <w:tcW w:w="2718" w:type="dxa"/>
          </w:tcPr>
          <w:p w14:paraId="099CB337" w14:textId="77777777" w:rsidR="00437E68" w:rsidRPr="00CE091B" w:rsidRDefault="00437E68" w:rsidP="00437E68">
            <w:pPr>
              <w:rPr>
                <w:rFonts w:ascii="Calibri" w:hAnsi="Calibri"/>
                <w:b/>
                <w:i/>
              </w:rPr>
            </w:pPr>
            <w:r w:rsidRPr="00CE091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390" w:type="dxa"/>
          </w:tcPr>
          <w:p w14:paraId="3DCF705D" w14:textId="45CDF4AF" w:rsidR="00437E68" w:rsidRPr="00CE091B" w:rsidRDefault="008A2181" w:rsidP="00437E68">
            <w:pPr>
              <w:spacing w:line="360" w:lineRule="auto"/>
              <w:ind w:left="411"/>
              <w:jc w:val="both"/>
              <w:rPr>
                <w:b/>
                <w:lang w:val="it-IT"/>
              </w:rPr>
            </w:pPr>
            <w:r w:rsidRPr="00CE091B">
              <w:rPr>
                <w:b/>
                <w:lang w:val="it-IT"/>
              </w:rPr>
              <w:t>Kollokfiumi i dyte</w:t>
            </w:r>
          </w:p>
          <w:p w14:paraId="5A167E6B" w14:textId="77777777" w:rsidR="00437E68" w:rsidRPr="00CE091B" w:rsidRDefault="00437E68" w:rsidP="00437E68">
            <w:pPr>
              <w:rPr>
                <w:rFonts w:ascii="Calibri" w:hAnsi="Calibri"/>
                <w:b/>
              </w:rPr>
            </w:pPr>
          </w:p>
        </w:tc>
      </w:tr>
    </w:tbl>
    <w:p w14:paraId="193FA481" w14:textId="77777777" w:rsidR="00CF116F" w:rsidRPr="00CE091B" w:rsidRDefault="00CF116F" w:rsidP="00D67209">
      <w:pPr>
        <w:pStyle w:val="NoSpacing"/>
      </w:pPr>
    </w:p>
    <w:p w14:paraId="3996A8B4" w14:textId="77777777" w:rsidR="006F116D" w:rsidRPr="00CE091B" w:rsidRDefault="006F116D">
      <w:pPr>
        <w:rPr>
          <w:rFonts w:ascii="Calibri" w:hAnsi="Calibri"/>
          <w:b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8"/>
      </w:tblGrid>
      <w:tr w:rsidR="00CF116F" w:rsidRPr="00CE091B" w14:paraId="29CCC825" w14:textId="77777777" w:rsidTr="00A121FF">
        <w:tc>
          <w:tcPr>
            <w:tcW w:w="9108" w:type="dxa"/>
            <w:shd w:val="clear" w:color="auto" w:fill="B8CCE4"/>
          </w:tcPr>
          <w:p w14:paraId="63D2D1F0" w14:textId="77777777" w:rsidR="00CF116F" w:rsidRPr="00CE091B" w:rsidRDefault="00CF116F" w:rsidP="007E620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CE091B">
              <w:rPr>
                <w:rFonts w:ascii="Calibri" w:hAnsi="Calibri"/>
                <w:b/>
              </w:rPr>
              <w:t>Politikat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akademike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dhe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</w:rPr>
              <w:t>rregullat</w:t>
            </w:r>
            <w:proofErr w:type="spellEnd"/>
            <w:r w:rsidRPr="00CE091B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CE091B">
              <w:rPr>
                <w:rFonts w:ascii="Calibri" w:hAnsi="Calibri"/>
                <w:b/>
              </w:rPr>
              <w:t>mirësjelljes</w:t>
            </w:r>
            <w:proofErr w:type="spellEnd"/>
            <w:r w:rsidRPr="00CE091B">
              <w:rPr>
                <w:rFonts w:ascii="Calibri" w:hAnsi="Calibri"/>
                <w:b/>
              </w:rPr>
              <w:t>:</w:t>
            </w:r>
          </w:p>
        </w:tc>
      </w:tr>
      <w:tr w:rsidR="00CF116F" w:rsidRPr="00CE091B" w14:paraId="09244DDC" w14:textId="77777777" w:rsidTr="00A121FF">
        <w:trPr>
          <w:trHeight w:val="1088"/>
        </w:trPr>
        <w:tc>
          <w:tcPr>
            <w:tcW w:w="9108" w:type="dxa"/>
          </w:tcPr>
          <w:p w14:paraId="3026F2C2" w14:textId="77777777" w:rsidR="00CF116F" w:rsidRPr="00CE091B" w:rsidRDefault="00D67209" w:rsidP="00D67209">
            <w:pPr>
              <w:rPr>
                <w:rFonts w:ascii="Calibri" w:hAnsi="Calibri"/>
                <w:b/>
                <w:i/>
              </w:rPr>
            </w:pPr>
            <w:proofErr w:type="spellStart"/>
            <w:r w:rsidRPr="00CE091B">
              <w:rPr>
                <w:rFonts w:ascii="Calibri" w:hAnsi="Calibri"/>
                <w:b/>
                <w:i/>
              </w:rPr>
              <w:t>Cakto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politikat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 xml:space="preserve"> e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mirësjelljes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konfor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statusit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të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 xml:space="preserve"> UP-</w:t>
            </w:r>
            <w:proofErr w:type="spellStart"/>
            <w:r w:rsidRPr="00CE091B">
              <w:rPr>
                <w:rFonts w:ascii="Calibri" w:hAnsi="Calibri"/>
                <w:b/>
                <w:i/>
              </w:rPr>
              <w:t>së</w:t>
            </w:r>
            <w:proofErr w:type="spellEnd"/>
            <w:r w:rsidRPr="00CE091B">
              <w:rPr>
                <w:rFonts w:ascii="Calibri" w:hAnsi="Calibri"/>
                <w:b/>
                <w:i/>
              </w:rPr>
              <w:t>.</w:t>
            </w:r>
          </w:p>
          <w:p w14:paraId="613BC29C" w14:textId="77777777" w:rsidR="003E3E9A" w:rsidRPr="00CE091B" w:rsidRDefault="003E3E9A" w:rsidP="003E3E9A">
            <w:pPr>
              <w:spacing w:line="360" w:lineRule="auto"/>
              <w:jc w:val="both"/>
              <w:rPr>
                <w:lang w:val="it-IT"/>
              </w:rPr>
            </w:pPr>
            <w:r w:rsidRPr="00CE091B">
              <w:rPr>
                <w:lang w:val="it-IT"/>
              </w:rPr>
              <w:t>Niveli i disciplinës mbahet i lartë me qëllim që studentët eventualisht të papërqëndruar aktivisht të mos i pengojnë atyre që aktivisht janë të përqendruar dhe të interesuar.</w:t>
            </w:r>
          </w:p>
          <w:p w14:paraId="4CA5B51C" w14:textId="77777777" w:rsidR="003E3E9A" w:rsidRPr="00CE091B" w:rsidRDefault="003E3E9A" w:rsidP="003E3E9A">
            <w:pPr>
              <w:spacing w:line="360" w:lineRule="auto"/>
              <w:ind w:firstLine="720"/>
              <w:jc w:val="both"/>
              <w:rPr>
                <w:lang w:val="nl"/>
              </w:rPr>
            </w:pPr>
            <w:r w:rsidRPr="00CE091B">
              <w:rPr>
                <w:lang w:val="nl"/>
              </w:rPr>
              <w:t xml:space="preserve">Konsultimet janë caktuar sipas orarit të mësipërm . Mirpo në rast nevoje mundë të caktohen konsultimet shtesë në marrëveshje me profesorin. </w:t>
            </w:r>
          </w:p>
          <w:p w14:paraId="0C21D63B" w14:textId="77777777" w:rsidR="006F116D" w:rsidRPr="00CE091B" w:rsidRDefault="006F116D" w:rsidP="00D67209">
            <w:pPr>
              <w:rPr>
                <w:rFonts w:ascii="Calibri" w:hAnsi="Calibri"/>
                <w:b/>
                <w:i/>
              </w:rPr>
            </w:pPr>
          </w:p>
        </w:tc>
      </w:tr>
    </w:tbl>
    <w:p w14:paraId="50CB9BC8" w14:textId="77777777" w:rsidR="00CF116F" w:rsidRPr="00CE091B" w:rsidRDefault="00CF116F">
      <w:pPr>
        <w:rPr>
          <w:rFonts w:ascii="Calibri" w:hAnsi="Calibri"/>
          <w:b/>
        </w:rPr>
      </w:pPr>
    </w:p>
    <w:p w14:paraId="2E241D9A" w14:textId="77777777" w:rsidR="00B815D1" w:rsidRPr="00CE091B" w:rsidRDefault="00B815D1">
      <w:pPr>
        <w:rPr>
          <w:rFonts w:ascii="Calibri" w:hAnsi="Calibri"/>
          <w:b/>
        </w:rPr>
      </w:pPr>
    </w:p>
    <w:sectPr w:rsidR="00B815D1" w:rsidRPr="00CE091B" w:rsidSect="00FC40F3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B71D" w14:textId="77777777" w:rsidR="009E34B8" w:rsidRDefault="009E34B8">
      <w:r>
        <w:separator/>
      </w:r>
    </w:p>
  </w:endnote>
  <w:endnote w:type="continuationSeparator" w:id="0">
    <w:p w14:paraId="7715A0AF" w14:textId="77777777" w:rsidR="009E34B8" w:rsidRDefault="009E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F8DC" w14:textId="77777777"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86D0D0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C8AF" w14:textId="77777777"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1FF">
      <w:rPr>
        <w:rStyle w:val="PageNumber"/>
        <w:noProof/>
      </w:rPr>
      <w:t>7</w:t>
    </w:r>
    <w:r>
      <w:rPr>
        <w:rStyle w:val="PageNumber"/>
      </w:rPr>
      <w:fldChar w:fldCharType="end"/>
    </w:r>
  </w:p>
  <w:p w14:paraId="0955CD53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B632" w14:textId="77777777" w:rsidR="009E34B8" w:rsidRDefault="009E34B8">
      <w:r>
        <w:separator/>
      </w:r>
    </w:p>
  </w:footnote>
  <w:footnote w:type="continuationSeparator" w:id="0">
    <w:p w14:paraId="0CA91111" w14:textId="77777777" w:rsidR="009E34B8" w:rsidRDefault="009E3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802"/>
    <w:multiLevelType w:val="hybridMultilevel"/>
    <w:tmpl w:val="7E981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821"/>
    <w:multiLevelType w:val="hybridMultilevel"/>
    <w:tmpl w:val="3758B6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7453"/>
    <w:multiLevelType w:val="hybridMultilevel"/>
    <w:tmpl w:val="F6C0B112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5DA3084"/>
    <w:multiLevelType w:val="hybridMultilevel"/>
    <w:tmpl w:val="E4E01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2585"/>
    <w:multiLevelType w:val="hybridMultilevel"/>
    <w:tmpl w:val="113683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74B9D"/>
    <w:multiLevelType w:val="hybridMultilevel"/>
    <w:tmpl w:val="FC98F55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40BC3F36"/>
    <w:multiLevelType w:val="hybridMultilevel"/>
    <w:tmpl w:val="686449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8C21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9132B"/>
    <w:multiLevelType w:val="hybridMultilevel"/>
    <w:tmpl w:val="0C80D6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E6D73"/>
    <w:multiLevelType w:val="hybridMultilevel"/>
    <w:tmpl w:val="4D0E7A2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668A071C"/>
    <w:multiLevelType w:val="hybridMultilevel"/>
    <w:tmpl w:val="D6E805F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EC"/>
    <w:multiLevelType w:val="hybridMultilevel"/>
    <w:tmpl w:val="E0387C78"/>
    <w:lvl w:ilvl="0" w:tplc="DFC080E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5588993">
    <w:abstractNumId w:val="6"/>
  </w:num>
  <w:num w:numId="2" w16cid:durableId="2141268018">
    <w:abstractNumId w:val="3"/>
  </w:num>
  <w:num w:numId="3" w16cid:durableId="960115967">
    <w:abstractNumId w:val="1"/>
  </w:num>
  <w:num w:numId="4" w16cid:durableId="1067605766">
    <w:abstractNumId w:val="0"/>
  </w:num>
  <w:num w:numId="5" w16cid:durableId="2121532182">
    <w:abstractNumId w:val="8"/>
  </w:num>
  <w:num w:numId="6" w16cid:durableId="1440293450">
    <w:abstractNumId w:val="5"/>
  </w:num>
  <w:num w:numId="7" w16cid:durableId="2138834348">
    <w:abstractNumId w:val="4"/>
  </w:num>
  <w:num w:numId="8" w16cid:durableId="1791507434">
    <w:abstractNumId w:val="9"/>
  </w:num>
  <w:num w:numId="9" w16cid:durableId="487939360">
    <w:abstractNumId w:val="7"/>
  </w:num>
  <w:num w:numId="10" w16cid:durableId="15229781">
    <w:abstractNumId w:val="2"/>
  </w:num>
  <w:num w:numId="11" w16cid:durableId="19157799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1A61"/>
    <w:rsid w:val="00004B39"/>
    <w:rsid w:val="00012981"/>
    <w:rsid w:val="00031020"/>
    <w:rsid w:val="00043592"/>
    <w:rsid w:val="00055F95"/>
    <w:rsid w:val="00060E9F"/>
    <w:rsid w:val="00092D31"/>
    <w:rsid w:val="00102557"/>
    <w:rsid w:val="00105C2D"/>
    <w:rsid w:val="00132604"/>
    <w:rsid w:val="0015099A"/>
    <w:rsid w:val="00182B3B"/>
    <w:rsid w:val="00183923"/>
    <w:rsid w:val="001F352C"/>
    <w:rsid w:val="001F41FC"/>
    <w:rsid w:val="002052D6"/>
    <w:rsid w:val="0021580C"/>
    <w:rsid w:val="002177ED"/>
    <w:rsid w:val="002443A8"/>
    <w:rsid w:val="002466FE"/>
    <w:rsid w:val="002474B0"/>
    <w:rsid w:val="002610A3"/>
    <w:rsid w:val="002A0CBE"/>
    <w:rsid w:val="002C00FA"/>
    <w:rsid w:val="002C7A4B"/>
    <w:rsid w:val="002D3069"/>
    <w:rsid w:val="0030354C"/>
    <w:rsid w:val="0037466D"/>
    <w:rsid w:val="00381B41"/>
    <w:rsid w:val="00385C72"/>
    <w:rsid w:val="003B625C"/>
    <w:rsid w:val="003B7A49"/>
    <w:rsid w:val="003E3193"/>
    <w:rsid w:val="003E3E9A"/>
    <w:rsid w:val="00416199"/>
    <w:rsid w:val="00421BEC"/>
    <w:rsid w:val="004260E6"/>
    <w:rsid w:val="004379F1"/>
    <w:rsid w:val="00437E68"/>
    <w:rsid w:val="00496D98"/>
    <w:rsid w:val="004B5873"/>
    <w:rsid w:val="004C0CCA"/>
    <w:rsid w:val="004E6707"/>
    <w:rsid w:val="005F6DCD"/>
    <w:rsid w:val="00603DD2"/>
    <w:rsid w:val="006402C9"/>
    <w:rsid w:val="00673C60"/>
    <w:rsid w:val="006D6084"/>
    <w:rsid w:val="006D7FB4"/>
    <w:rsid w:val="006F116D"/>
    <w:rsid w:val="007038CC"/>
    <w:rsid w:val="00730D27"/>
    <w:rsid w:val="00746D8D"/>
    <w:rsid w:val="00757149"/>
    <w:rsid w:val="00777D28"/>
    <w:rsid w:val="00780B58"/>
    <w:rsid w:val="00781805"/>
    <w:rsid w:val="007B1510"/>
    <w:rsid w:val="007B68A2"/>
    <w:rsid w:val="007C3132"/>
    <w:rsid w:val="007E6202"/>
    <w:rsid w:val="007F46C5"/>
    <w:rsid w:val="00886EDA"/>
    <w:rsid w:val="008A2181"/>
    <w:rsid w:val="008A439B"/>
    <w:rsid w:val="008A716D"/>
    <w:rsid w:val="008D0608"/>
    <w:rsid w:val="008E5207"/>
    <w:rsid w:val="008F6E4E"/>
    <w:rsid w:val="00903474"/>
    <w:rsid w:val="009715C1"/>
    <w:rsid w:val="009969BE"/>
    <w:rsid w:val="009A0E52"/>
    <w:rsid w:val="009B3F0A"/>
    <w:rsid w:val="009E2AF8"/>
    <w:rsid w:val="009E34B8"/>
    <w:rsid w:val="00A121FF"/>
    <w:rsid w:val="00A235CF"/>
    <w:rsid w:val="00A545BA"/>
    <w:rsid w:val="00A662A0"/>
    <w:rsid w:val="00AA2C57"/>
    <w:rsid w:val="00AA3C2B"/>
    <w:rsid w:val="00AC08ED"/>
    <w:rsid w:val="00AD509B"/>
    <w:rsid w:val="00AE1E98"/>
    <w:rsid w:val="00AE1F7E"/>
    <w:rsid w:val="00B0580C"/>
    <w:rsid w:val="00B35215"/>
    <w:rsid w:val="00B35A81"/>
    <w:rsid w:val="00B42E67"/>
    <w:rsid w:val="00B815D1"/>
    <w:rsid w:val="00B8614F"/>
    <w:rsid w:val="00B879A9"/>
    <w:rsid w:val="00BA3EFC"/>
    <w:rsid w:val="00BA6E9C"/>
    <w:rsid w:val="00BB1A1A"/>
    <w:rsid w:val="00BD4F8A"/>
    <w:rsid w:val="00C2455F"/>
    <w:rsid w:val="00C463F5"/>
    <w:rsid w:val="00C6155B"/>
    <w:rsid w:val="00C9399C"/>
    <w:rsid w:val="00C96243"/>
    <w:rsid w:val="00CE091B"/>
    <w:rsid w:val="00CF116F"/>
    <w:rsid w:val="00CF5E10"/>
    <w:rsid w:val="00D0703A"/>
    <w:rsid w:val="00D10BC6"/>
    <w:rsid w:val="00D31039"/>
    <w:rsid w:val="00D67209"/>
    <w:rsid w:val="00DB2823"/>
    <w:rsid w:val="00DD0C97"/>
    <w:rsid w:val="00DD4713"/>
    <w:rsid w:val="00DE2314"/>
    <w:rsid w:val="00DF6543"/>
    <w:rsid w:val="00E64FDE"/>
    <w:rsid w:val="00E724DC"/>
    <w:rsid w:val="00E73BEA"/>
    <w:rsid w:val="00EC27A5"/>
    <w:rsid w:val="00EC4646"/>
    <w:rsid w:val="00EF57F9"/>
    <w:rsid w:val="00F04222"/>
    <w:rsid w:val="00F34158"/>
    <w:rsid w:val="00F34977"/>
    <w:rsid w:val="00F47480"/>
    <w:rsid w:val="00F5660C"/>
    <w:rsid w:val="00FB050B"/>
    <w:rsid w:val="00FC40F3"/>
    <w:rsid w:val="00FE50F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3076E"/>
  <w15:docId w15:val="{A25972A2-A69E-432E-A7D0-8DE55F5C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0F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35A81"/>
    <w:pPr>
      <w:keepNext/>
      <w:spacing w:line="360" w:lineRule="auto"/>
      <w:outlineLvl w:val="2"/>
    </w:pPr>
    <w:rPr>
      <w:rFonts w:eastAsia="MS Mincho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B35A81"/>
    <w:pPr>
      <w:keepNext/>
      <w:spacing w:line="360" w:lineRule="auto"/>
      <w:jc w:val="both"/>
      <w:outlineLvl w:val="6"/>
    </w:pPr>
    <w:rPr>
      <w:rFonts w:eastAsia="MS Minch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35A81"/>
    <w:rPr>
      <w:rFonts w:eastAsia="MS Mincho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B35A81"/>
    <w:rPr>
      <w:rFonts w:eastAsia="MS Mincho"/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B35A81"/>
    <w:pPr>
      <w:spacing w:line="360" w:lineRule="auto"/>
      <w:jc w:val="both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rsid w:val="00B35A81"/>
    <w:rPr>
      <w:rFonts w:eastAsia="MS Mincho"/>
      <w:sz w:val="24"/>
      <w:szCs w:val="24"/>
    </w:rPr>
  </w:style>
  <w:style w:type="character" w:styleId="Hyperlink">
    <w:name w:val="Hyperlink"/>
    <w:basedOn w:val="DefaultParagraphFont"/>
    <w:rsid w:val="00C245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44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3A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F6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jet.ahmet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Nimete Berisha</cp:lastModifiedBy>
  <cp:revision>9</cp:revision>
  <cp:lastPrinted>2019-02-12T14:11:00Z</cp:lastPrinted>
  <dcterms:created xsi:type="dcterms:W3CDTF">2019-02-17T20:54:00Z</dcterms:created>
  <dcterms:modified xsi:type="dcterms:W3CDTF">2023-10-04T19:23:00Z</dcterms:modified>
</cp:coreProperties>
</file>